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5ACF" w14:textId="77777777" w:rsidR="00F57938" w:rsidRPr="00F57938" w:rsidRDefault="00F57938" w:rsidP="00F57938">
      <w:pPr>
        <w:pStyle w:val="Titre1"/>
        <w:rPr>
          <w:lang w:val="en-US"/>
        </w:rPr>
      </w:pPr>
      <w:r w:rsidRPr="00F57938">
        <w:rPr>
          <w:lang w:val="en-US"/>
        </w:rPr>
        <w:t>BYD DOLPHIN Leaps into Europe</w:t>
      </w:r>
    </w:p>
    <w:p w14:paraId="1CE69DA1" w14:textId="77777777" w:rsidR="00F57938" w:rsidRPr="00F57938" w:rsidRDefault="00F57938" w:rsidP="00F57938">
      <w:pPr>
        <w:spacing w:before="100" w:beforeAutospacing="1" w:after="100" w:afterAutospacing="1"/>
        <w:rPr>
          <w:rFonts w:ascii="Inter" w:eastAsia="Times New Roman" w:hAnsi="Inter" w:cs="Times New Roman"/>
          <w:color w:val="6B7280"/>
          <w:kern w:val="0"/>
          <w:lang w:val="en-US" w:eastAsia="fr-FR"/>
          <w14:ligatures w14:val="none"/>
        </w:rPr>
      </w:pPr>
      <w:r w:rsidRPr="00F57938">
        <w:rPr>
          <w:rFonts w:ascii="Inter" w:eastAsia="Times New Roman" w:hAnsi="Inter" w:cs="Times New Roman"/>
          <w:color w:val="6B7280"/>
          <w:kern w:val="0"/>
          <w:lang w:val="en-US" w:eastAsia="fr-FR"/>
          <w14:ligatures w14:val="none"/>
        </w:rPr>
        <w:t>Bringing Innovation in Agile and Affordable High-Tech Electric Mobility</w:t>
      </w:r>
    </w:p>
    <w:p w14:paraId="5639E894" w14:textId="77777777" w:rsidR="00F57938" w:rsidRPr="00F57938" w:rsidRDefault="00F57938" w:rsidP="00F57938">
      <w:pPr>
        <w:spacing w:before="100" w:beforeAutospacing="1" w:after="100" w:afterAutospacing="1"/>
        <w:rPr>
          <w:rFonts w:ascii="Inter" w:eastAsia="Times New Roman" w:hAnsi="Inter" w:cs="Times New Roman"/>
          <w:color w:val="6B7280"/>
          <w:kern w:val="0"/>
          <w:lang w:eastAsia="fr-FR"/>
          <w14:ligatures w14:val="none"/>
        </w:rPr>
      </w:pPr>
      <w:r w:rsidRPr="00F57938">
        <w:rPr>
          <w:rFonts w:ascii="Inter" w:eastAsia="Times New Roman" w:hAnsi="Inter" w:cs="Times New Roman"/>
          <w:color w:val="6B7280"/>
          <w:kern w:val="0"/>
          <w:lang w:eastAsia="fr-FR"/>
          <w14:ligatures w14:val="none"/>
        </w:rPr>
        <w:t>19 June 2023</w:t>
      </w:r>
    </w:p>
    <w:p w14:paraId="1A152F62" w14:textId="619781E4" w:rsidR="00F57938" w:rsidRDefault="00F57938" w:rsidP="00F57938">
      <w:r>
        <w:rPr>
          <w:noProof/>
          <w:color w:val="0000FF"/>
        </w:rPr>
        <w:drawing>
          <wp:inline distT="0" distB="0" distL="0" distR="0" wp14:anchorId="14A79D6C" wp14:editId="596A6452">
            <wp:extent cx="5760720" cy="1941195"/>
            <wp:effectExtent l="0" t="0" r="5080" b="1905"/>
            <wp:docPr id="625039819" name="Image 5" descr="Une image contenant ciel, Véhicule terrestre, véhicule, roue&#10;&#10;Description générée automatiquem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039819" name="Image 5" descr="Une image contenant ciel, Véhicule terrestre, véhicule, roue&#10;&#10;Description générée automatiquemen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1941195"/>
                    </a:xfrm>
                    <a:prstGeom prst="rect">
                      <a:avLst/>
                    </a:prstGeom>
                    <a:noFill/>
                    <a:ln>
                      <a:noFill/>
                    </a:ln>
                  </pic:spPr>
                </pic:pic>
              </a:graphicData>
            </a:graphic>
          </wp:inline>
        </w:drawing>
      </w:r>
    </w:p>
    <w:p w14:paraId="39C78A75" w14:textId="77777777" w:rsidR="00F57938" w:rsidRPr="00F57938" w:rsidRDefault="00F57938" w:rsidP="00F57938">
      <w:pPr>
        <w:pStyle w:val="styleslistitemrlnzj"/>
        <w:numPr>
          <w:ilvl w:val="0"/>
          <w:numId w:val="1"/>
        </w:numPr>
        <w:shd w:val="clear" w:color="auto" w:fill="FFFFFF"/>
        <w:rPr>
          <w:rFonts w:ascii="Inter" w:hAnsi="Inter"/>
          <w:color w:val="374151"/>
          <w:lang w:val="en-US"/>
        </w:rPr>
      </w:pPr>
      <w:r w:rsidRPr="00F57938">
        <w:rPr>
          <w:rFonts w:ascii="Inter" w:hAnsi="Inter"/>
          <w:color w:val="374151"/>
          <w:lang w:val="en-US"/>
        </w:rPr>
        <w:t>The agile and versatile eco-friendly BYD DOLPHIN C-segment hatchback is officially launched in Europe with delivery from Q4 2023</w:t>
      </w:r>
    </w:p>
    <w:p w14:paraId="37178BC3" w14:textId="77777777" w:rsidR="00F57938" w:rsidRPr="00F57938" w:rsidRDefault="00F57938" w:rsidP="00F57938">
      <w:pPr>
        <w:pStyle w:val="styleslistitemrlnzj"/>
        <w:numPr>
          <w:ilvl w:val="0"/>
          <w:numId w:val="1"/>
        </w:numPr>
        <w:shd w:val="clear" w:color="auto" w:fill="FFFFFF"/>
        <w:rPr>
          <w:rFonts w:ascii="Inter" w:hAnsi="Inter"/>
          <w:color w:val="374151"/>
          <w:lang w:val="en-US"/>
        </w:rPr>
      </w:pPr>
      <w:r w:rsidRPr="00F57938">
        <w:rPr>
          <w:rFonts w:ascii="Inter" w:hAnsi="Inter"/>
          <w:color w:val="374151"/>
          <w:lang w:val="en-US"/>
        </w:rPr>
        <w:t>Pure-electric: Available with a highly efficient 60.4 kWh LFP Blade Battery with a 427 km range (WLTP) and later also with a 44.9 kWh LFP Blade Battery with the estimated range (WLTP) of 340 km for Active and 310 km for Boost</w:t>
      </w:r>
    </w:p>
    <w:p w14:paraId="1D5988D7" w14:textId="7390CD3F" w:rsidR="00F57938" w:rsidRPr="00F57938" w:rsidRDefault="00F57938" w:rsidP="00F57938">
      <w:pPr>
        <w:pStyle w:val="styleslistitemrlnzj"/>
        <w:numPr>
          <w:ilvl w:val="0"/>
          <w:numId w:val="1"/>
        </w:numPr>
        <w:shd w:val="clear" w:color="auto" w:fill="FFFFFF"/>
        <w:rPr>
          <w:rFonts w:ascii="Inter" w:hAnsi="Inter"/>
          <w:color w:val="374151"/>
          <w:lang w:val="en-US"/>
        </w:rPr>
      </w:pPr>
      <w:r w:rsidRPr="00F57938">
        <w:rPr>
          <w:rFonts w:ascii="Inter" w:hAnsi="Inter"/>
          <w:color w:val="374151"/>
          <w:lang w:val="en-US"/>
        </w:rPr>
        <w:t>High-tech electric mobility available and accessible for everyone with attractive pricing between €29,990 to €</w:t>
      </w:r>
      <w:r w:rsidR="00F44352">
        <w:rPr>
          <w:rFonts w:ascii="Inter" w:hAnsi="Inter"/>
          <w:color w:val="374151"/>
          <w:lang w:val="en-US"/>
        </w:rPr>
        <w:t>3</w:t>
      </w:r>
      <w:r w:rsidR="00CC4240">
        <w:rPr>
          <w:rFonts w:ascii="Inter" w:hAnsi="Inter"/>
          <w:color w:val="374151"/>
          <w:lang w:val="en-US"/>
        </w:rPr>
        <w:t>6</w:t>
      </w:r>
      <w:r w:rsidR="00F44352">
        <w:rPr>
          <w:rFonts w:ascii="Inter" w:hAnsi="Inter"/>
          <w:color w:val="374151"/>
          <w:lang w:val="en-US"/>
        </w:rPr>
        <w:t>,740</w:t>
      </w:r>
    </w:p>
    <w:p w14:paraId="0EE36126" w14:textId="77777777" w:rsidR="00F57938" w:rsidRPr="00F57938" w:rsidRDefault="00F57938" w:rsidP="00F57938">
      <w:pPr>
        <w:pStyle w:val="styleslistitemrlnzj"/>
        <w:numPr>
          <w:ilvl w:val="0"/>
          <w:numId w:val="1"/>
        </w:numPr>
        <w:shd w:val="clear" w:color="auto" w:fill="FFFFFF"/>
        <w:rPr>
          <w:rFonts w:ascii="Inter" w:hAnsi="Inter"/>
          <w:color w:val="374151"/>
          <w:lang w:val="en-US"/>
        </w:rPr>
      </w:pPr>
      <w:r w:rsidRPr="00F57938">
        <w:rPr>
          <w:rFonts w:ascii="Inter" w:hAnsi="Inter"/>
          <w:color w:val="374151"/>
          <w:lang w:val="en-US"/>
        </w:rPr>
        <w:t>BYD DOLPHIN makes practical and effective use of the state-of-the-art e-Platform 3.0</w:t>
      </w:r>
    </w:p>
    <w:p w14:paraId="44129565" w14:textId="77777777" w:rsidR="00F57938" w:rsidRPr="00F57938" w:rsidRDefault="00F57938" w:rsidP="00F57938">
      <w:pPr>
        <w:pStyle w:val="styleslistitemrlnzj"/>
        <w:numPr>
          <w:ilvl w:val="0"/>
          <w:numId w:val="1"/>
        </w:numPr>
        <w:shd w:val="clear" w:color="auto" w:fill="FFFFFF"/>
        <w:rPr>
          <w:rFonts w:ascii="Inter" w:hAnsi="Inter"/>
          <w:color w:val="374151"/>
          <w:lang w:val="en-US"/>
        </w:rPr>
      </w:pPr>
      <w:r w:rsidRPr="00F57938">
        <w:rPr>
          <w:rFonts w:ascii="Inter" w:hAnsi="Inter"/>
          <w:color w:val="374151"/>
          <w:lang w:val="en-US"/>
        </w:rPr>
        <w:t>High levels of standard equipment and driver technology feature across the BYD DOLPHIN range</w:t>
      </w:r>
    </w:p>
    <w:p w14:paraId="17FA0C13" w14:textId="77777777" w:rsidR="00F57938" w:rsidRPr="00F57938" w:rsidRDefault="00F57938" w:rsidP="00F57938">
      <w:pPr>
        <w:pStyle w:val="styleslistitemrlnzj"/>
        <w:numPr>
          <w:ilvl w:val="0"/>
          <w:numId w:val="1"/>
        </w:numPr>
        <w:shd w:val="clear" w:color="auto" w:fill="FFFFFF"/>
        <w:rPr>
          <w:rFonts w:ascii="Inter" w:hAnsi="Inter"/>
          <w:color w:val="374151"/>
          <w:lang w:val="en-US"/>
        </w:rPr>
      </w:pPr>
      <w:r w:rsidRPr="00F57938">
        <w:rPr>
          <w:rFonts w:ascii="Inter" w:hAnsi="Inter"/>
          <w:color w:val="374151"/>
          <w:lang w:val="en-US"/>
        </w:rPr>
        <w:t xml:space="preserve">BYD DOLPHIN is offered in four trim levels (Active, Boost, Comfort, Design) and will be available in LHD and RHD </w:t>
      </w:r>
      <w:proofErr w:type="gramStart"/>
      <w:r w:rsidRPr="00F57938">
        <w:rPr>
          <w:rFonts w:ascii="Inter" w:hAnsi="Inter"/>
          <w:color w:val="374151"/>
          <w:lang w:val="en-US"/>
        </w:rPr>
        <w:t>markets</w:t>
      </w:r>
      <w:proofErr w:type="gramEnd"/>
    </w:p>
    <w:p w14:paraId="6EADFA35"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 </w:t>
      </w:r>
    </w:p>
    <w:p w14:paraId="2364C422"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 xml:space="preserve">BYD, the world’s leading manufacturer of New Energy Vehicles (NEVs) and power batteries, announces the market launch of the new pure-electric BYD DOLPHIN in Europe. This all-new C-segment hatchback combines distinctive ‘playful’ design aesthetics with versatility, </w:t>
      </w:r>
      <w:proofErr w:type="gramStart"/>
      <w:r w:rsidRPr="00F57938">
        <w:rPr>
          <w:rFonts w:ascii="Inter" w:hAnsi="Inter"/>
          <w:color w:val="374151"/>
          <w:lang w:val="en-US"/>
        </w:rPr>
        <w:t>agility</w:t>
      </w:r>
      <w:proofErr w:type="gramEnd"/>
      <w:r w:rsidRPr="00F57938">
        <w:rPr>
          <w:rFonts w:ascii="Inter" w:hAnsi="Inter"/>
          <w:color w:val="374151"/>
          <w:lang w:val="en-US"/>
        </w:rPr>
        <w:t xml:space="preserve"> and an abundance of standard equipment, together with BYD’s game-changing EV technology. The epitome of safe, efficient and practical eco-friendly motoring, the BYD DOLPHIN is appealingly priced making high-tech electric mobility accessible to more </w:t>
      </w:r>
      <w:proofErr w:type="spellStart"/>
      <w:proofErr w:type="gramStart"/>
      <w:r w:rsidRPr="00F57938">
        <w:rPr>
          <w:rFonts w:ascii="Inter" w:hAnsi="Inter"/>
          <w:color w:val="374151"/>
          <w:lang w:val="en-US"/>
        </w:rPr>
        <w:t>consumers.Sales</w:t>
      </w:r>
      <w:proofErr w:type="spellEnd"/>
      <w:proofErr w:type="gramEnd"/>
      <w:r w:rsidRPr="00F57938">
        <w:rPr>
          <w:rFonts w:ascii="Inter" w:hAnsi="Inter"/>
          <w:color w:val="374151"/>
          <w:lang w:val="en-US"/>
        </w:rPr>
        <w:t xml:space="preserve"> will commence in the summer of 2023 with deliveries across Europe starting in Q4 of 2023.</w:t>
      </w:r>
    </w:p>
    <w:p w14:paraId="6BC51002" w14:textId="77777777" w:rsidR="00F57938" w:rsidRPr="00F44352" w:rsidRDefault="00F57938" w:rsidP="00F57938">
      <w:pPr>
        <w:pStyle w:val="Titre2"/>
        <w:rPr>
          <w:lang w:val="en-US"/>
        </w:rPr>
      </w:pPr>
      <w:r w:rsidRPr="00F44352">
        <w:rPr>
          <w:rStyle w:val="lev"/>
          <w:b/>
          <w:bCs w:val="0"/>
          <w:lang w:val="en-US"/>
        </w:rPr>
        <w:lastRenderedPageBreak/>
        <w:t>Introducing the Pure-Electric BYD DOLPHIN C-Segment Hatchback</w:t>
      </w:r>
    </w:p>
    <w:p w14:paraId="02041DC2"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 xml:space="preserve">The BYD DOLPHIN is the first model in the Ocean series and the first to adopt BYD’s “Ocean Aesthetics” design concept giving it a distinctive and stylish appearance. Influencing the car’s design is the dolphin; an intelligent, </w:t>
      </w:r>
      <w:proofErr w:type="gramStart"/>
      <w:r w:rsidRPr="00F57938">
        <w:rPr>
          <w:rFonts w:ascii="Inter" w:hAnsi="Inter"/>
          <w:color w:val="374151"/>
          <w:lang w:val="en-US"/>
        </w:rPr>
        <w:t>playful</w:t>
      </w:r>
      <w:proofErr w:type="gramEnd"/>
      <w:r w:rsidRPr="00F57938">
        <w:rPr>
          <w:rFonts w:ascii="Inter" w:hAnsi="Inter"/>
          <w:color w:val="374151"/>
          <w:lang w:val="en-US"/>
        </w:rPr>
        <w:t xml:space="preserve"> and friendly marine mammal, which is depicted in both figurative and imaginative forms. The DOLPHIN offers a 60.4 kWh – and later (from Q1 2024) also a 44.9 kWh - Lithium Iron Phosphate BYD Blade Battery, and benefits from an exclusive safety body structure for pure-electric vehicles. It also has a complete range of active and passive safety features, which gives it an incomparable advantage in terms of safety performance. The BYD DOLPHIN also features a safe passenger compartment environment, with intelligent driver assistance systems and integrated braking systems for safer travel and easier driving.</w:t>
      </w:r>
    </w:p>
    <w:p w14:paraId="72F646DB" w14:textId="77777777" w:rsidR="00F57938" w:rsidRDefault="00F57938" w:rsidP="00F57938">
      <w:pPr>
        <w:pStyle w:val="Titre2"/>
      </w:pPr>
      <w:proofErr w:type="spellStart"/>
      <w:r>
        <w:rPr>
          <w:rStyle w:val="lev"/>
          <w:rFonts w:ascii="Inter" w:hAnsi="Inter"/>
          <w:b/>
          <w:bCs w:val="0"/>
          <w:color w:val="374151"/>
        </w:rPr>
        <w:t>Revolutionary</w:t>
      </w:r>
      <w:proofErr w:type="spellEnd"/>
      <w:r>
        <w:rPr>
          <w:rStyle w:val="lev"/>
          <w:rFonts w:ascii="Inter" w:hAnsi="Inter"/>
          <w:b/>
          <w:bCs w:val="0"/>
          <w:color w:val="374151"/>
        </w:rPr>
        <w:t xml:space="preserve"> Blade Battery as Standard</w:t>
      </w:r>
    </w:p>
    <w:p w14:paraId="6D094648" w14:textId="4391887F" w:rsidR="00F57938" w:rsidRDefault="00F57938" w:rsidP="00F57938">
      <w:pPr>
        <w:rPr>
          <w:rFonts w:ascii="Times New Roman" w:hAnsi="Times New Roman"/>
        </w:rPr>
      </w:pPr>
      <w:r>
        <w:rPr>
          <w:noProof/>
          <w:color w:val="0000FF"/>
        </w:rPr>
        <w:drawing>
          <wp:inline distT="0" distB="0" distL="0" distR="0" wp14:anchorId="7D4EE351" wp14:editId="6203B708">
            <wp:extent cx="5760720" cy="2026285"/>
            <wp:effectExtent l="0" t="0" r="5080" b="5715"/>
            <wp:docPr id="713978106" name="Image 4" descr="Une image contenant architecture, conception, bâtiment, art&#10;&#10;Description générée automatique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978106" name="Image 4" descr="Une image contenant architecture, conception, bâtiment, art&#10;&#10;Description générée automatiquemen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026285"/>
                    </a:xfrm>
                    <a:prstGeom prst="rect">
                      <a:avLst/>
                    </a:prstGeom>
                    <a:noFill/>
                    <a:ln>
                      <a:noFill/>
                    </a:ln>
                  </pic:spPr>
                </pic:pic>
              </a:graphicData>
            </a:graphic>
          </wp:inline>
        </w:drawing>
      </w:r>
    </w:p>
    <w:p w14:paraId="17DA1957"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 xml:space="preserve">The BYD DOLPHIN benefits from the ground-breaking Blade Battery, which is </w:t>
      </w:r>
      <w:proofErr w:type="spellStart"/>
      <w:r w:rsidRPr="00F57938">
        <w:rPr>
          <w:rFonts w:ascii="Inter" w:hAnsi="Inter"/>
          <w:color w:val="374151"/>
          <w:lang w:val="en-US"/>
        </w:rPr>
        <w:t>revolutionising</w:t>
      </w:r>
      <w:proofErr w:type="spellEnd"/>
      <w:r w:rsidRPr="00F57938">
        <w:rPr>
          <w:rFonts w:ascii="Inter" w:hAnsi="Inter"/>
          <w:color w:val="374151"/>
          <w:lang w:val="en-US"/>
        </w:rPr>
        <w:t xml:space="preserve"> safety, </w:t>
      </w:r>
      <w:proofErr w:type="gramStart"/>
      <w:r w:rsidRPr="00F57938">
        <w:rPr>
          <w:rFonts w:ascii="Inter" w:hAnsi="Inter"/>
          <w:color w:val="374151"/>
          <w:lang w:val="en-US"/>
        </w:rPr>
        <w:t>durability</w:t>
      </w:r>
      <w:proofErr w:type="gramEnd"/>
      <w:r w:rsidRPr="00F57938">
        <w:rPr>
          <w:rFonts w:ascii="Inter" w:hAnsi="Inter"/>
          <w:color w:val="374151"/>
          <w:lang w:val="en-US"/>
        </w:rPr>
        <w:t xml:space="preserve"> and performance in the EV industry, and safely passed the Nail Penetration Test, regarded as the ‘Mount Everest’ of battery safety tests. BYD DOLPHIN’s cobalt-free Blade Batteries use Lithium Iron-Phosphate (LFP) as its cathode material, which offers a much higher level of safety than conventional lithium-ion batteries. LFP has inherently excellent thermal stability. While being ultra-safe and durable, the Blade Battery is uncompromising in performance, delivering high power density with the benefit of ultra-low energy consumption.</w:t>
      </w:r>
    </w:p>
    <w:p w14:paraId="250AE8B6" w14:textId="77777777" w:rsidR="00F57938" w:rsidRPr="00F57938" w:rsidRDefault="00F57938" w:rsidP="00F57938">
      <w:pPr>
        <w:pStyle w:val="Titre2"/>
        <w:rPr>
          <w:lang w:val="en-US"/>
        </w:rPr>
      </w:pPr>
      <w:r w:rsidRPr="00F57938">
        <w:rPr>
          <w:rStyle w:val="lev"/>
          <w:rFonts w:ascii="Inter" w:hAnsi="Inter"/>
          <w:b/>
          <w:bCs w:val="0"/>
          <w:color w:val="374151"/>
          <w:lang w:val="en-US"/>
        </w:rPr>
        <w:t>Electric Powertrain Technology for the Ultimate in Efficiency and Intelligence</w:t>
      </w:r>
    </w:p>
    <w:p w14:paraId="2E8E5A3F"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 xml:space="preserve">The Blade Battery works in close synergy with BYD’s competency in electric powertrain technology. BYD DOLPHIN is, like the BYD ATTO 3, built on BYD’s intelligent e-Platform 3.0 for the ultimate in system efficiency and integrated vehicle intelligence. BYD’s 8-in-1 electric powertrain integrates the Vehicle Control Unit, the Battery Management System, the Power Distribution Unit, the </w:t>
      </w:r>
      <w:r w:rsidRPr="00F57938">
        <w:rPr>
          <w:rFonts w:ascii="Inter" w:hAnsi="Inter"/>
          <w:color w:val="374151"/>
          <w:lang w:val="en-US"/>
        </w:rPr>
        <w:lastRenderedPageBreak/>
        <w:t>Drive Motor, the Motor Controller, the Transmission, DC-DC, and On-Board Charger. Such deep integration delivers a system efficiency of 89%. This integrated technology has been developed to deliver optimum performance and a better driving experience.</w:t>
      </w:r>
    </w:p>
    <w:p w14:paraId="2628EB58" w14:textId="77777777" w:rsidR="00F57938" w:rsidRPr="00F57938" w:rsidRDefault="00F57938" w:rsidP="00F57938">
      <w:pPr>
        <w:pStyle w:val="Titre2"/>
        <w:rPr>
          <w:lang w:val="en-US"/>
        </w:rPr>
      </w:pPr>
      <w:r w:rsidRPr="00F57938">
        <w:rPr>
          <w:rStyle w:val="lev"/>
          <w:rFonts w:ascii="Inter" w:hAnsi="Inter"/>
          <w:b/>
          <w:bCs w:val="0"/>
          <w:color w:val="374151"/>
          <w:lang w:val="en-US"/>
        </w:rPr>
        <w:t>BYD DOLPHIN Pricing Represents Excellent Value and Makes Electric Mobility Widely Accessible</w:t>
      </w:r>
    </w:p>
    <w:p w14:paraId="0AD95B40"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“BYD is convinced that high-tech electric mobility should be available and accessible for everyone. Therefore, we ensured that BYD DOLPHIN is not only intelligent and technology advanced, but also attractively priced”, says Michael Shu, General Manager and Managing Director of BYD Europe and International Cooperation Division.</w:t>
      </w:r>
    </w:p>
    <w:p w14:paraId="4F8E5647"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BYD DOLPHIN offers a choice of four different models: Active / Boost / Comfort / Design.</w:t>
      </w:r>
    </w:p>
    <w:p w14:paraId="2290CC31" w14:textId="77777777" w:rsidR="00F57938" w:rsidRPr="00F57938" w:rsidRDefault="00F57938" w:rsidP="00F57938">
      <w:pPr>
        <w:pStyle w:val="stylesparagraphcxmir"/>
        <w:shd w:val="clear" w:color="auto" w:fill="FFFFFF"/>
        <w:rPr>
          <w:rFonts w:ascii="Inter" w:hAnsi="Inter"/>
          <w:color w:val="374151"/>
          <w:lang w:val="en-US"/>
        </w:rPr>
      </w:pPr>
      <w:r w:rsidRPr="00F57938">
        <w:rPr>
          <w:rStyle w:val="lev"/>
          <w:rFonts w:ascii="Inter" w:hAnsi="Inter"/>
          <w:color w:val="374151"/>
          <w:lang w:val="en-US"/>
        </w:rPr>
        <w:t>BYD DOLPHIN Active</w:t>
      </w:r>
      <w:r w:rsidRPr="00F57938">
        <w:rPr>
          <w:rFonts w:ascii="Inter" w:hAnsi="Inter"/>
          <w:color w:val="374151"/>
          <w:lang w:val="en-US"/>
        </w:rPr>
        <w:t xml:space="preserve">: 44.9 kWh battery combined with 70 kW (95 </w:t>
      </w:r>
      <w:proofErr w:type="spellStart"/>
      <w:r w:rsidRPr="00F57938">
        <w:rPr>
          <w:rFonts w:ascii="Inter" w:hAnsi="Inter"/>
          <w:color w:val="374151"/>
          <w:lang w:val="en-US"/>
        </w:rPr>
        <w:t>ps</w:t>
      </w:r>
      <w:proofErr w:type="spellEnd"/>
      <w:r w:rsidRPr="00F57938">
        <w:rPr>
          <w:rFonts w:ascii="Inter" w:hAnsi="Inter"/>
          <w:color w:val="374151"/>
          <w:lang w:val="en-US"/>
        </w:rPr>
        <w:t>) motor. This version can be charged by AC power up to 7 kW and by DC power up to 60 kW. Price: 29,990 euros.</w:t>
      </w:r>
    </w:p>
    <w:p w14:paraId="27F64AF2" w14:textId="53C7956A" w:rsidR="00F57938" w:rsidRPr="00F57938" w:rsidRDefault="00F57938" w:rsidP="00F57938">
      <w:pPr>
        <w:pStyle w:val="stylesparagraphcxmir"/>
        <w:shd w:val="clear" w:color="auto" w:fill="FFFFFF"/>
        <w:rPr>
          <w:rFonts w:ascii="Inter" w:hAnsi="Inter"/>
          <w:color w:val="374151"/>
          <w:lang w:val="en-US"/>
        </w:rPr>
      </w:pPr>
      <w:r w:rsidRPr="00F57938">
        <w:rPr>
          <w:rStyle w:val="lev"/>
          <w:rFonts w:ascii="Inter" w:hAnsi="Inter"/>
          <w:color w:val="374151"/>
          <w:lang w:val="en-US"/>
        </w:rPr>
        <w:t>BYD DOLPHIN Boost</w:t>
      </w:r>
      <w:r w:rsidRPr="00F57938">
        <w:rPr>
          <w:rFonts w:ascii="Inter" w:hAnsi="Inter"/>
          <w:color w:val="374151"/>
          <w:lang w:val="en-US"/>
        </w:rPr>
        <w:t xml:space="preserve">: 44.9 kWh battery and 130 kW (176 </w:t>
      </w:r>
      <w:proofErr w:type="spellStart"/>
      <w:r w:rsidRPr="00F57938">
        <w:rPr>
          <w:rFonts w:ascii="Inter" w:hAnsi="Inter"/>
          <w:color w:val="374151"/>
          <w:lang w:val="en-US"/>
        </w:rPr>
        <w:t>ps</w:t>
      </w:r>
      <w:proofErr w:type="spellEnd"/>
      <w:r w:rsidRPr="00F57938">
        <w:rPr>
          <w:rFonts w:ascii="Inter" w:hAnsi="Inter"/>
          <w:color w:val="374151"/>
          <w:lang w:val="en-US"/>
        </w:rPr>
        <w:t xml:space="preserve">) motor. Adds 17-inch wheels and multi-link rear suspension. Price: </w:t>
      </w:r>
      <w:r w:rsidR="00D21CA1">
        <w:rPr>
          <w:rFonts w:ascii="Inter" w:hAnsi="Inter"/>
          <w:color w:val="374151"/>
          <w:lang w:val="en-US"/>
        </w:rPr>
        <w:t>3</w:t>
      </w:r>
      <w:r w:rsidR="00CC4240">
        <w:rPr>
          <w:rFonts w:ascii="Inter" w:hAnsi="Inter"/>
          <w:color w:val="374151"/>
          <w:lang w:val="en-US"/>
        </w:rPr>
        <w:t>1</w:t>
      </w:r>
      <w:r w:rsidR="00D21CA1">
        <w:rPr>
          <w:rFonts w:ascii="Inter" w:hAnsi="Inter"/>
          <w:color w:val="374151"/>
          <w:lang w:val="en-US"/>
        </w:rPr>
        <w:t>,740</w:t>
      </w:r>
      <w:r w:rsidRPr="00F57938">
        <w:rPr>
          <w:rFonts w:ascii="Inter" w:hAnsi="Inter"/>
          <w:color w:val="374151"/>
          <w:lang w:val="en-US"/>
        </w:rPr>
        <w:t xml:space="preserve"> euros.</w:t>
      </w:r>
    </w:p>
    <w:p w14:paraId="2EA5E2E8" w14:textId="7E842D0B" w:rsidR="00F57938" w:rsidRPr="00F57938" w:rsidRDefault="00F57938" w:rsidP="00F57938">
      <w:pPr>
        <w:pStyle w:val="stylesparagraphcxmir"/>
        <w:shd w:val="clear" w:color="auto" w:fill="FFFFFF"/>
        <w:rPr>
          <w:rFonts w:ascii="Inter" w:hAnsi="Inter"/>
          <w:color w:val="374151"/>
          <w:lang w:val="en-US"/>
        </w:rPr>
      </w:pPr>
      <w:r w:rsidRPr="00F57938">
        <w:rPr>
          <w:rStyle w:val="lev"/>
          <w:rFonts w:ascii="Inter" w:hAnsi="Inter"/>
          <w:color w:val="374151"/>
          <w:lang w:val="en-US"/>
        </w:rPr>
        <w:t>BYD DOLPHIN Comfort</w:t>
      </w:r>
      <w:r w:rsidRPr="00F57938">
        <w:rPr>
          <w:rFonts w:ascii="Inter" w:hAnsi="Inter"/>
          <w:color w:val="374151"/>
          <w:lang w:val="en-US"/>
        </w:rPr>
        <w:t xml:space="preserve">: 60.4 kWh battery and 150 kW (204 </w:t>
      </w:r>
      <w:proofErr w:type="spellStart"/>
      <w:r w:rsidRPr="00F57938">
        <w:rPr>
          <w:rFonts w:ascii="Inter" w:hAnsi="Inter"/>
          <w:color w:val="374151"/>
          <w:lang w:val="en-US"/>
        </w:rPr>
        <w:t>ps</w:t>
      </w:r>
      <w:proofErr w:type="spellEnd"/>
      <w:r w:rsidRPr="00F57938">
        <w:rPr>
          <w:rFonts w:ascii="Inter" w:hAnsi="Inter"/>
          <w:color w:val="374151"/>
          <w:lang w:val="en-US"/>
        </w:rPr>
        <w:t>) motor. Claims a range of 427 kilometers with a fuel consumption of 15.9 kWh/100 km. </w:t>
      </w:r>
      <w:r w:rsidRPr="00F57938">
        <w:rPr>
          <w:rStyle w:val="lev"/>
          <w:rFonts w:ascii="Inter" w:hAnsi="Inter"/>
          <w:color w:val="374151"/>
          <w:lang w:val="en-US"/>
        </w:rPr>
        <w:t>Maximum charging is 88 kW</w:t>
      </w:r>
      <w:r w:rsidRPr="00F57938">
        <w:rPr>
          <w:rFonts w:ascii="Inter" w:hAnsi="Inter"/>
          <w:color w:val="374151"/>
          <w:lang w:val="en-US"/>
        </w:rPr>
        <w:t xml:space="preserve"> (from 30 to 80% in 29 minutes) but alternating charging reaches a maximum of 11 kW. Price: </w:t>
      </w:r>
      <w:r w:rsidR="00D21CA1">
        <w:rPr>
          <w:rFonts w:ascii="Inter" w:hAnsi="Inter"/>
          <w:color w:val="374151"/>
          <w:lang w:val="en-US"/>
        </w:rPr>
        <w:t>3</w:t>
      </w:r>
      <w:r w:rsidR="00CC4240">
        <w:rPr>
          <w:rFonts w:ascii="Inter" w:hAnsi="Inter"/>
          <w:color w:val="374151"/>
          <w:lang w:val="en-US"/>
        </w:rPr>
        <w:t>5</w:t>
      </w:r>
      <w:r w:rsidR="00D21CA1">
        <w:rPr>
          <w:rFonts w:ascii="Inter" w:hAnsi="Inter"/>
          <w:color w:val="374151"/>
          <w:lang w:val="en-US"/>
        </w:rPr>
        <w:t>,240</w:t>
      </w:r>
      <w:r w:rsidRPr="00F57938">
        <w:rPr>
          <w:rFonts w:ascii="Inter" w:hAnsi="Inter"/>
          <w:color w:val="374151"/>
          <w:lang w:val="en-US"/>
        </w:rPr>
        <w:t xml:space="preserve"> euros.</w:t>
      </w:r>
    </w:p>
    <w:p w14:paraId="2CFEB294" w14:textId="1C1081FF" w:rsidR="00F57938" w:rsidRPr="00F57938" w:rsidRDefault="00F57938" w:rsidP="00F57938">
      <w:pPr>
        <w:pStyle w:val="stylesparagraphcxmir"/>
        <w:shd w:val="clear" w:color="auto" w:fill="FFFFFF"/>
        <w:rPr>
          <w:rFonts w:ascii="Inter" w:hAnsi="Inter"/>
          <w:color w:val="374151"/>
          <w:lang w:val="en-US"/>
        </w:rPr>
      </w:pPr>
      <w:r w:rsidRPr="00F57938">
        <w:rPr>
          <w:rStyle w:val="lev"/>
          <w:rFonts w:ascii="Inter" w:hAnsi="Inter"/>
          <w:color w:val="374151"/>
          <w:lang w:val="en-US"/>
        </w:rPr>
        <w:t>BYD DOLPHIN Design</w:t>
      </w:r>
      <w:r w:rsidRPr="00F57938">
        <w:rPr>
          <w:rFonts w:ascii="Inter" w:hAnsi="Inter"/>
          <w:color w:val="374151"/>
          <w:lang w:val="en-US"/>
        </w:rPr>
        <w:t xml:space="preserve">: Same technical specifications as the Comfort, but also adds a panoramic roof, </w:t>
      </w:r>
      <w:proofErr w:type="spellStart"/>
      <w:r w:rsidRPr="00F57938">
        <w:rPr>
          <w:rFonts w:ascii="Inter" w:hAnsi="Inter"/>
          <w:color w:val="374151"/>
          <w:lang w:val="en-US"/>
        </w:rPr>
        <w:t>VtoL</w:t>
      </w:r>
      <w:proofErr w:type="spellEnd"/>
      <w:r w:rsidRPr="00F57938">
        <w:rPr>
          <w:rFonts w:ascii="Inter" w:hAnsi="Inter"/>
          <w:color w:val="374151"/>
          <w:lang w:val="en-US"/>
        </w:rPr>
        <w:t xml:space="preserve"> power strip, privacy glass in the rear seats and wireless smartphone charging. Price: 3</w:t>
      </w:r>
      <w:r w:rsidR="00CC4240">
        <w:rPr>
          <w:rFonts w:ascii="Inter" w:hAnsi="Inter"/>
          <w:color w:val="374151"/>
          <w:lang w:val="en-US"/>
        </w:rPr>
        <w:t>6</w:t>
      </w:r>
      <w:r w:rsidRPr="00F57938">
        <w:rPr>
          <w:rFonts w:ascii="Inter" w:hAnsi="Inter"/>
          <w:color w:val="374151"/>
          <w:lang w:val="en-US"/>
        </w:rPr>
        <w:t>,</w:t>
      </w:r>
      <w:r w:rsidR="00D21CA1">
        <w:rPr>
          <w:rFonts w:ascii="Inter" w:hAnsi="Inter"/>
          <w:color w:val="374151"/>
          <w:lang w:val="en-US"/>
        </w:rPr>
        <w:t>740</w:t>
      </w:r>
      <w:r w:rsidRPr="00F57938">
        <w:rPr>
          <w:rFonts w:ascii="Inter" w:hAnsi="Inter"/>
          <w:color w:val="374151"/>
          <w:lang w:val="en-US"/>
        </w:rPr>
        <w:t xml:space="preserve"> euros.</w:t>
      </w:r>
    </w:p>
    <w:p w14:paraId="5188644E" w14:textId="77777777" w:rsidR="00F57938" w:rsidRPr="00F57938" w:rsidRDefault="00F57938" w:rsidP="00F57938">
      <w:pPr>
        <w:pStyle w:val="Titre2"/>
        <w:rPr>
          <w:lang w:val="en-US"/>
        </w:rPr>
      </w:pPr>
      <w:r w:rsidRPr="00F57938">
        <w:rPr>
          <w:rStyle w:val="lev"/>
          <w:rFonts w:ascii="Inter" w:hAnsi="Inter"/>
          <w:b/>
          <w:bCs w:val="0"/>
          <w:color w:val="374151"/>
          <w:lang w:val="en-US"/>
        </w:rPr>
        <w:t>Acceleration and Performance</w:t>
      </w:r>
    </w:p>
    <w:p w14:paraId="787CDD33"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With the 60.4 kWh Blade Battery and a permanent magnet synchronous motor, the BYD DOLPHIN can accelerate from 0 to 100 km/h in just 7 seconds. The 310 Nm of torque and 150kW/204 PS strong motor provide seamless performance helping the Dolphin reach a maximum top speed of 160 km/h. The four driving modes include Sport, Normal, Economy, and Snow to suit driving different conditions and preferences.</w:t>
      </w:r>
    </w:p>
    <w:p w14:paraId="693ED7B3" w14:textId="77777777" w:rsidR="00F57938" w:rsidRPr="00F57938" w:rsidRDefault="00F57938" w:rsidP="00F57938">
      <w:pPr>
        <w:pStyle w:val="Titre2"/>
        <w:rPr>
          <w:lang w:val="en-US"/>
        </w:rPr>
      </w:pPr>
      <w:r w:rsidRPr="00F57938">
        <w:rPr>
          <w:rStyle w:val="lev"/>
          <w:rFonts w:ascii="Inter" w:hAnsi="Inter"/>
          <w:b/>
          <w:bCs w:val="0"/>
          <w:color w:val="374151"/>
          <w:lang w:val="en-US"/>
        </w:rPr>
        <w:t>Convenient Charging and Reassuring Range of 427 km WLTP</w:t>
      </w:r>
    </w:p>
    <w:p w14:paraId="2AE5D6B4"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 xml:space="preserve">The BYD DOLPHIN with 60.4 kWh battery has a reassuring WLTP combined electric range of 427 km. Charging power is 11 kW AC 3 phase. High performance is also achieved when it comes to recharging. The 100 kW DC charger can replenish the battery from 30% to 80% in just 29 minutes. The </w:t>
      </w:r>
      <w:r w:rsidRPr="00F57938">
        <w:rPr>
          <w:rFonts w:ascii="Inter" w:hAnsi="Inter"/>
          <w:color w:val="374151"/>
          <w:lang w:val="en-US"/>
        </w:rPr>
        <w:lastRenderedPageBreak/>
        <w:t xml:space="preserve">BYD DOLPHIN is also equipped with </w:t>
      </w:r>
      <w:proofErr w:type="spellStart"/>
      <w:r w:rsidRPr="00F57938">
        <w:rPr>
          <w:rFonts w:ascii="Inter" w:hAnsi="Inter"/>
          <w:color w:val="374151"/>
          <w:lang w:val="en-US"/>
        </w:rPr>
        <w:t>VtoL</w:t>
      </w:r>
      <w:proofErr w:type="spellEnd"/>
      <w:r w:rsidRPr="00F57938">
        <w:rPr>
          <w:rFonts w:ascii="Inter" w:hAnsi="Inter"/>
          <w:color w:val="374151"/>
          <w:lang w:val="en-US"/>
        </w:rPr>
        <w:t xml:space="preserve"> (Vehicle to Load), so the car battery can easily charge external devices. The BYD DOLPHIN with the 44.9 kWh LFP Blade Battery has an estimated range (WLTP) of 340 km for Active and 310 km for Boost. Further technical details for these trims will be announced closer to the market entry which is to be expected in Q1 2024.</w:t>
      </w:r>
    </w:p>
    <w:p w14:paraId="4E6A87B7" w14:textId="77777777" w:rsidR="00F57938" w:rsidRPr="00F57938" w:rsidRDefault="00F57938" w:rsidP="00F57938">
      <w:pPr>
        <w:pStyle w:val="Titre2"/>
        <w:rPr>
          <w:lang w:val="en-US"/>
        </w:rPr>
      </w:pPr>
      <w:r w:rsidRPr="00F57938">
        <w:rPr>
          <w:rStyle w:val="lev"/>
          <w:rFonts w:ascii="Inter" w:hAnsi="Inter"/>
          <w:b/>
          <w:bCs w:val="0"/>
          <w:color w:val="374151"/>
          <w:lang w:val="en-US"/>
        </w:rPr>
        <w:t>Highly Efficient Integrated Heat Pump as Standard</w:t>
      </w:r>
    </w:p>
    <w:p w14:paraId="67E54687"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Efficiency is a key element for the BYD DOLPHIN. Therefore, a high-efficiency integrated heat pump is ​ standard. The industry’s first direct cooling and heating system for power batteries increases the thermal efficiency by up to 15% in the winter. This innovative system leverages the residual heat from the surroundings, the powertrain, the passenger compartment and even the batteries, and can work at a wide range of temperatures. Intelligent thermal management for extreme weather conditions enables an excellent low-temperature driving range. As a sub-function of the smart brake system, the CRBS coordinated regenerative braking system can efficiently recover the braking energy of the whole vehicle.</w:t>
      </w:r>
    </w:p>
    <w:p w14:paraId="61CF9B15" w14:textId="77777777" w:rsidR="00F57938" w:rsidRPr="00F57938" w:rsidRDefault="00F57938" w:rsidP="00F57938">
      <w:pPr>
        <w:pStyle w:val="Titre2"/>
        <w:rPr>
          <w:lang w:val="en-US"/>
        </w:rPr>
      </w:pPr>
      <w:r w:rsidRPr="00F57938">
        <w:rPr>
          <w:rStyle w:val="lev"/>
          <w:rFonts w:ascii="Inter" w:hAnsi="Inter"/>
          <w:b/>
          <w:bCs w:val="0"/>
          <w:color w:val="374151"/>
          <w:lang w:val="en-US"/>
        </w:rPr>
        <w:t>DOLPHIN Concept: Agile, Versatile with a Modern Welcoming Aura</w:t>
      </w:r>
    </w:p>
    <w:p w14:paraId="2B1DBEEF" w14:textId="77777777" w:rsidR="00F57938" w:rsidRPr="00F44352" w:rsidRDefault="00F57938" w:rsidP="00F57938">
      <w:pPr>
        <w:rPr>
          <w:rFonts w:ascii="Times New Roman" w:hAnsi="Times New Roman"/>
          <w:lang w:val="en-US"/>
        </w:rPr>
      </w:pPr>
    </w:p>
    <w:p w14:paraId="747D6000" w14:textId="32F99033" w:rsidR="00F57938" w:rsidRDefault="00F57938" w:rsidP="00F57938">
      <w:pPr>
        <w:jc w:val="center"/>
        <w:rPr>
          <w:rFonts w:ascii="Times New Roman" w:hAnsi="Times New Roman"/>
        </w:rPr>
      </w:pPr>
      <w:r>
        <w:rPr>
          <w:noProof/>
          <w:color w:val="0000FF"/>
        </w:rPr>
        <w:drawing>
          <wp:inline distT="0" distB="0" distL="0" distR="0" wp14:anchorId="56738546" wp14:editId="444E1E75">
            <wp:extent cx="5033727" cy="3265930"/>
            <wp:effectExtent l="0" t="0" r="0" b="0"/>
            <wp:docPr id="1669256123" name="Image 3" descr="Une image contenant véhicule, Véhicule terrestre, roue, transpo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256123" name="Image 3" descr="Une image contenant véhicule, Véhicule terrestre, roue, transport&#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6510" cy="3287200"/>
                    </a:xfrm>
                    <a:prstGeom prst="rect">
                      <a:avLst/>
                    </a:prstGeom>
                    <a:noFill/>
                    <a:ln>
                      <a:noFill/>
                    </a:ln>
                  </pic:spPr>
                </pic:pic>
              </a:graphicData>
            </a:graphic>
          </wp:inline>
        </w:drawing>
      </w:r>
    </w:p>
    <w:p w14:paraId="08D8C502"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The BYD DOLPHIN design is distinctive from every angle, as with the rest of the vehicle due to its rounded profile and side silhouette resembling the graceful lines of a leaping dolphin. It exudes a sense of fun and agility, while also feeling safe and welcoming.</w:t>
      </w:r>
    </w:p>
    <w:p w14:paraId="7F0A8B81" w14:textId="77777777" w:rsidR="00F57938" w:rsidRPr="00F57938" w:rsidRDefault="00F57938" w:rsidP="00F57938">
      <w:pPr>
        <w:pStyle w:val="Titre2"/>
        <w:rPr>
          <w:lang w:val="en-US"/>
        </w:rPr>
      </w:pPr>
      <w:r w:rsidRPr="00F57938">
        <w:rPr>
          <w:rStyle w:val="lev"/>
          <w:rFonts w:ascii="Inter" w:hAnsi="Inter"/>
          <w:b/>
          <w:bCs w:val="0"/>
          <w:color w:val="374151"/>
          <w:lang w:val="en-US"/>
        </w:rPr>
        <w:lastRenderedPageBreak/>
        <w:t>Spacious and Practical</w:t>
      </w:r>
    </w:p>
    <w:p w14:paraId="5296D364"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 xml:space="preserve">Based on the BYD DOLPHIN’s new energy attributes, the short front and rear overhangs and long wheelbase give the car a more spacious appearance. Measuring 4,290 mm long and 1,770 mm wide (with wing mirrors unfolded), the BYD DOLPHIN features a 2,700 mm wheelbase </w:t>
      </w:r>
      <w:proofErr w:type="spellStart"/>
      <w:r w:rsidRPr="00F57938">
        <w:rPr>
          <w:rFonts w:ascii="Inter" w:hAnsi="Inter"/>
          <w:color w:val="374151"/>
          <w:lang w:val="en-US"/>
        </w:rPr>
        <w:t>optimised</w:t>
      </w:r>
      <w:proofErr w:type="spellEnd"/>
      <w:r w:rsidRPr="00F57938">
        <w:rPr>
          <w:rFonts w:ascii="Inter" w:hAnsi="Inter"/>
          <w:color w:val="374151"/>
          <w:lang w:val="en-US"/>
        </w:rPr>
        <w:t xml:space="preserve"> for space and comfort. The vehicle height is 1,570 mm.</w:t>
      </w:r>
    </w:p>
    <w:p w14:paraId="7F388328" w14:textId="77777777" w:rsidR="00F57938" w:rsidRPr="00F57938" w:rsidRDefault="00F57938" w:rsidP="00F57938">
      <w:pPr>
        <w:pStyle w:val="Titre2"/>
        <w:rPr>
          <w:lang w:val="en-US"/>
        </w:rPr>
      </w:pPr>
      <w:r w:rsidRPr="00F57938">
        <w:rPr>
          <w:rStyle w:val="lev"/>
          <w:rFonts w:ascii="Inter" w:hAnsi="Inter"/>
          <w:b/>
          <w:bCs w:val="0"/>
          <w:color w:val="374151"/>
          <w:lang w:val="en-US"/>
        </w:rPr>
        <w:t>Ergonomic Seating for Driver and Passenger Comfort</w:t>
      </w:r>
    </w:p>
    <w:p w14:paraId="360CA1F3"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 xml:space="preserve">With seating for five occupants, the ergonomically designed sports seats and headrests are made from vegan leather. The heated front seats have a six-way electric adjustment for the driver and a four-way electric adjustment for the front passenger. The rear seats provide generous legroom for passengers, made possible by the e-Platform 3.0. The front seat’s shoulder and back support has been specially </w:t>
      </w:r>
      <w:proofErr w:type="spellStart"/>
      <w:r w:rsidRPr="00F57938">
        <w:rPr>
          <w:rFonts w:ascii="Inter" w:hAnsi="Inter"/>
          <w:color w:val="374151"/>
          <w:lang w:val="en-US"/>
        </w:rPr>
        <w:t>optimised</w:t>
      </w:r>
      <w:proofErr w:type="spellEnd"/>
      <w:r w:rsidRPr="00F57938">
        <w:rPr>
          <w:rFonts w:ascii="Inter" w:hAnsi="Inter"/>
          <w:color w:val="374151"/>
          <w:lang w:val="en-US"/>
        </w:rPr>
        <w:t>, and the side wings are more upright, perfectly fitting the body’s curves for a more comfortable, wraparound ride.</w:t>
      </w:r>
    </w:p>
    <w:p w14:paraId="1DADAA0A" w14:textId="77777777" w:rsidR="00F57938" w:rsidRPr="00F57938" w:rsidRDefault="00F57938" w:rsidP="00F57938">
      <w:pPr>
        <w:pStyle w:val="Titre2"/>
        <w:rPr>
          <w:lang w:val="en-US"/>
        </w:rPr>
      </w:pPr>
      <w:r w:rsidRPr="00F57938">
        <w:rPr>
          <w:rStyle w:val="lev"/>
          <w:rFonts w:ascii="Inter" w:hAnsi="Inter"/>
          <w:b/>
          <w:bCs w:val="0"/>
          <w:color w:val="374151"/>
          <w:lang w:val="en-US"/>
        </w:rPr>
        <w:t>Optimum Storage makes the BYD DOLPHIN Versatile and Practical</w:t>
      </w:r>
    </w:p>
    <w:p w14:paraId="2A611567"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 xml:space="preserve">The seats can split 60:40 allowing the 345-litre boot to be expanded to 1,310 </w:t>
      </w:r>
      <w:proofErr w:type="spellStart"/>
      <w:r w:rsidRPr="00F57938">
        <w:rPr>
          <w:rFonts w:ascii="Inter" w:hAnsi="Inter"/>
          <w:color w:val="374151"/>
          <w:lang w:val="en-US"/>
        </w:rPr>
        <w:t>litres</w:t>
      </w:r>
      <w:proofErr w:type="spellEnd"/>
      <w:r w:rsidRPr="00F57938">
        <w:rPr>
          <w:rFonts w:ascii="Inter" w:hAnsi="Inter"/>
          <w:color w:val="374151"/>
          <w:lang w:val="en-US"/>
        </w:rPr>
        <w:t xml:space="preserve"> when both seats are folded flat. The BYD DOLPHIN is designed with more than 20 practical and flexible storage spaces for daily travel, and the boot can easily store four standard 20-inch suitcases.</w:t>
      </w:r>
    </w:p>
    <w:p w14:paraId="697EED1A" w14:textId="77777777" w:rsidR="00F57938" w:rsidRDefault="00F57938" w:rsidP="00F57938">
      <w:pPr>
        <w:pStyle w:val="Titre2"/>
      </w:pPr>
      <w:r>
        <w:rPr>
          <w:rStyle w:val="lev"/>
          <w:rFonts w:ascii="Inter" w:hAnsi="Inter"/>
          <w:b/>
          <w:bCs w:val="0"/>
          <w:color w:val="374151"/>
        </w:rPr>
        <w:t xml:space="preserve">Light and Airy </w:t>
      </w:r>
      <w:proofErr w:type="spellStart"/>
      <w:r>
        <w:rPr>
          <w:rStyle w:val="lev"/>
          <w:rFonts w:ascii="Inter" w:hAnsi="Inter"/>
          <w:b/>
          <w:bCs w:val="0"/>
          <w:color w:val="374151"/>
        </w:rPr>
        <w:t>Refined</w:t>
      </w:r>
      <w:proofErr w:type="spellEnd"/>
      <w:r>
        <w:rPr>
          <w:rStyle w:val="lev"/>
          <w:rFonts w:ascii="Inter" w:hAnsi="Inter"/>
          <w:b/>
          <w:bCs w:val="0"/>
          <w:color w:val="374151"/>
        </w:rPr>
        <w:t xml:space="preserve"> </w:t>
      </w:r>
      <w:proofErr w:type="spellStart"/>
      <w:r>
        <w:rPr>
          <w:rStyle w:val="lev"/>
          <w:rFonts w:ascii="Inter" w:hAnsi="Inter"/>
          <w:b/>
          <w:bCs w:val="0"/>
          <w:color w:val="374151"/>
        </w:rPr>
        <w:t>Interior</w:t>
      </w:r>
      <w:proofErr w:type="spellEnd"/>
    </w:p>
    <w:p w14:paraId="1DAF259C" w14:textId="77777777" w:rsidR="00F57938" w:rsidRDefault="00F57938" w:rsidP="00F57938">
      <w:pPr>
        <w:jc w:val="center"/>
        <w:rPr>
          <w:rFonts w:ascii="Times New Roman" w:hAnsi="Times New Roman"/>
        </w:rPr>
      </w:pPr>
    </w:p>
    <w:p w14:paraId="455AF2BC" w14:textId="5A6988BA" w:rsidR="00F57938" w:rsidRDefault="00F57938" w:rsidP="00F57938">
      <w:pPr>
        <w:jc w:val="center"/>
        <w:rPr>
          <w:rFonts w:ascii="Times New Roman" w:hAnsi="Times New Roman"/>
        </w:rPr>
      </w:pPr>
      <w:r>
        <w:rPr>
          <w:noProof/>
          <w:color w:val="0000FF"/>
        </w:rPr>
        <w:drawing>
          <wp:inline distT="0" distB="0" distL="0" distR="0" wp14:anchorId="28CCA92B" wp14:editId="3EFC6A5A">
            <wp:extent cx="4285823" cy="2706986"/>
            <wp:effectExtent l="0" t="0" r="0" b="0"/>
            <wp:docPr id="1023644655" name="Image 2" descr="Une image contenant véhicule, voiture, Véhicule terrestre, siège de voitu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644655" name="Image 2" descr="Une image contenant véhicule, voiture, Véhicule terrestre, siège de voiture&#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8534" cy="2746595"/>
                    </a:xfrm>
                    <a:prstGeom prst="rect">
                      <a:avLst/>
                    </a:prstGeom>
                    <a:noFill/>
                    <a:ln>
                      <a:noFill/>
                    </a:ln>
                  </pic:spPr>
                </pic:pic>
              </a:graphicData>
            </a:graphic>
          </wp:inline>
        </w:drawing>
      </w:r>
    </w:p>
    <w:p w14:paraId="4D1EEC8A"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 xml:space="preserve">The BYD DOLPHIN range topping variants feature a large panoramic roof made of high-strength acoustic and thermally insulated double-layer grey glazing, with a glass area comparable to that of a D-class luxury car. This provides users with an ultra-wide-angle view, a larger light area, and a more </w:t>
      </w:r>
      <w:r w:rsidRPr="00F57938">
        <w:rPr>
          <w:rFonts w:ascii="Inter" w:hAnsi="Inter"/>
          <w:color w:val="374151"/>
          <w:lang w:val="en-US"/>
        </w:rPr>
        <w:lastRenderedPageBreak/>
        <w:t>transparent view. It is also equipped with a 97% sunshade to keep you cool on hot summer days.</w:t>
      </w:r>
    </w:p>
    <w:p w14:paraId="36654698"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The stylish interior of the BYD DOLPHIN is designed with smooth, expansive curves to create the illusion that the occupants are wrapped in waves. By placing conventional functions at the driver’s fingertips, the dashboard's simple and refined design provides an innovative interactive experience. Less space is occupied by physical buttons, allowing for extra storage.</w:t>
      </w:r>
    </w:p>
    <w:p w14:paraId="6652149A" w14:textId="77777777" w:rsidR="00F57938" w:rsidRPr="00F57938" w:rsidRDefault="00F57938" w:rsidP="00F57938">
      <w:pPr>
        <w:pStyle w:val="Titre2"/>
        <w:rPr>
          <w:lang w:val="en-US"/>
        </w:rPr>
      </w:pPr>
      <w:r w:rsidRPr="00F57938">
        <w:rPr>
          <w:rStyle w:val="lev"/>
          <w:rFonts w:ascii="Inter" w:hAnsi="Inter"/>
          <w:b/>
          <w:bCs w:val="0"/>
          <w:color w:val="374151"/>
          <w:lang w:val="en-US"/>
        </w:rPr>
        <w:t xml:space="preserve">Vehicle-To-Load as a Standard to Suit all </w:t>
      </w:r>
      <w:proofErr w:type="gramStart"/>
      <w:r w:rsidRPr="00F57938">
        <w:rPr>
          <w:rStyle w:val="lev"/>
          <w:rFonts w:ascii="Inter" w:hAnsi="Inter"/>
          <w:b/>
          <w:bCs w:val="0"/>
          <w:color w:val="374151"/>
          <w:lang w:val="en-US"/>
        </w:rPr>
        <w:t>Lifestyles</w:t>
      </w:r>
      <w:proofErr w:type="gramEnd"/>
    </w:p>
    <w:p w14:paraId="75ED3A8C"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 xml:space="preserve">The BYD DOLPHIN provides </w:t>
      </w:r>
      <w:proofErr w:type="spellStart"/>
      <w:r w:rsidRPr="00F57938">
        <w:rPr>
          <w:rFonts w:ascii="Inter" w:hAnsi="Inter"/>
          <w:color w:val="374151"/>
          <w:lang w:val="en-US"/>
        </w:rPr>
        <w:t>VtoL</w:t>
      </w:r>
      <w:proofErr w:type="spellEnd"/>
      <w:r w:rsidRPr="00F57938">
        <w:rPr>
          <w:rFonts w:ascii="Inter" w:hAnsi="Inter"/>
          <w:color w:val="374151"/>
          <w:lang w:val="en-US"/>
        </w:rPr>
        <w:t xml:space="preserve"> discharge back technology, which can achieve 3.3kW external discharge, allowing the new energy vehicle to become a mobile power station. This provides convenience for activities such as outdoor picnics and open-air movies, allowing multiple lifestyle applications.</w:t>
      </w:r>
    </w:p>
    <w:p w14:paraId="28EC0E90" w14:textId="77777777" w:rsidR="00F57938" w:rsidRPr="00F57938" w:rsidRDefault="00F57938" w:rsidP="00F57938">
      <w:pPr>
        <w:pStyle w:val="Titre2"/>
        <w:rPr>
          <w:lang w:val="en-US"/>
        </w:rPr>
      </w:pPr>
      <w:r w:rsidRPr="00F57938">
        <w:rPr>
          <w:rStyle w:val="lev"/>
          <w:rFonts w:ascii="Inter" w:hAnsi="Inter"/>
          <w:b/>
          <w:bCs w:val="0"/>
          <w:color w:val="374151"/>
          <w:lang w:val="en-US"/>
        </w:rPr>
        <w:t>High Spec Safety &amp; Driving Assistance</w:t>
      </w:r>
    </w:p>
    <w:p w14:paraId="02F76DFA"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The BYD DOLPHIN comes standard with an abundance of safety and advanced driver assistance features. All models feature Forward Collision Warning, Autonomous Emergency Braking, Rear Collision Warning, Rear Cross Traffic Alert and Rear Cross Traffic Brake, Lane Departure Prevention and Emergency Lane Keeping Assist.</w:t>
      </w:r>
    </w:p>
    <w:p w14:paraId="6942C41E"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 xml:space="preserve">Adaptive Cruise Control and Intelligent Cruise Control add to the enjoyment of driving. The panoramic camera provides the driver with 360-degree visibility for safe vehicle </w:t>
      </w:r>
      <w:proofErr w:type="spellStart"/>
      <w:r w:rsidRPr="00F57938">
        <w:rPr>
          <w:rFonts w:ascii="Inter" w:hAnsi="Inter"/>
          <w:color w:val="374151"/>
          <w:lang w:val="en-US"/>
        </w:rPr>
        <w:t>manoeuvring</w:t>
      </w:r>
      <w:proofErr w:type="spellEnd"/>
      <w:r w:rsidRPr="00F57938">
        <w:rPr>
          <w:rFonts w:ascii="Inter" w:hAnsi="Inter"/>
          <w:color w:val="374151"/>
          <w:lang w:val="en-US"/>
        </w:rPr>
        <w:t>. In addition, a Blind Spot Detection System, Electronic Stability Control, Traction Control, Hill Decent Control, Automatic Vehicle Hold, and Traffic Sign Recognition with Intelligent Speed Limit Control are included as additional driver aids.</w:t>
      </w:r>
    </w:p>
    <w:p w14:paraId="416AAADC" w14:textId="77777777" w:rsidR="00F57938" w:rsidRPr="00F57938" w:rsidRDefault="00F57938" w:rsidP="00F57938">
      <w:pPr>
        <w:pStyle w:val="Titre2"/>
        <w:rPr>
          <w:lang w:val="en-US"/>
        </w:rPr>
      </w:pPr>
      <w:r w:rsidRPr="00F57938">
        <w:rPr>
          <w:rStyle w:val="lev"/>
          <w:rFonts w:ascii="Inter" w:hAnsi="Inter"/>
          <w:b/>
          <w:bCs w:val="0"/>
          <w:color w:val="374151"/>
          <w:lang w:val="en-US"/>
        </w:rPr>
        <w:t>Exceptional Visibility: Cutting-Edge Lighting Technology</w:t>
      </w:r>
    </w:p>
    <w:p w14:paraId="3429A359" w14:textId="77777777" w:rsidR="00F57938" w:rsidRP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Cutting-edge lighting technology also provides a broader beam of light to assist visibility when driving at night, with High Beam Assist, Adaptive Front Headlights and Follow Me Home as a standard.</w:t>
      </w:r>
    </w:p>
    <w:p w14:paraId="3C6C569D" w14:textId="77777777" w:rsidR="00F57938" w:rsidRPr="00F57938" w:rsidRDefault="00F57938" w:rsidP="00F57938">
      <w:pPr>
        <w:pStyle w:val="Titre2"/>
        <w:rPr>
          <w:lang w:val="en-US"/>
        </w:rPr>
      </w:pPr>
      <w:r w:rsidRPr="00F57938">
        <w:rPr>
          <w:rStyle w:val="lev"/>
          <w:rFonts w:ascii="Inter" w:hAnsi="Inter"/>
          <w:b/>
          <w:bCs w:val="0"/>
          <w:color w:val="374151"/>
          <w:lang w:val="en-US"/>
        </w:rPr>
        <w:t xml:space="preserve">Dolphin-Inspired Two-Tone </w:t>
      </w:r>
      <w:proofErr w:type="spellStart"/>
      <w:r w:rsidRPr="00F57938">
        <w:rPr>
          <w:rStyle w:val="lev"/>
          <w:rFonts w:ascii="Inter" w:hAnsi="Inter"/>
          <w:b/>
          <w:bCs w:val="0"/>
          <w:color w:val="374151"/>
          <w:lang w:val="en-US"/>
        </w:rPr>
        <w:t>Colour</w:t>
      </w:r>
      <w:proofErr w:type="spellEnd"/>
      <w:r w:rsidRPr="00F57938">
        <w:rPr>
          <w:rStyle w:val="lev"/>
          <w:rFonts w:ascii="Inter" w:hAnsi="Inter"/>
          <w:b/>
          <w:bCs w:val="0"/>
          <w:color w:val="374151"/>
          <w:lang w:val="en-US"/>
        </w:rPr>
        <w:t xml:space="preserve"> Palette brings a Feel of Exclusivity</w:t>
      </w:r>
    </w:p>
    <w:p w14:paraId="2343913D" w14:textId="77777777" w:rsidR="00F57938" w:rsidRDefault="00F57938" w:rsidP="00F57938">
      <w:pPr>
        <w:pStyle w:val="stylesparagraphcxmir"/>
        <w:shd w:val="clear" w:color="auto" w:fill="FFFFFF"/>
        <w:rPr>
          <w:rFonts w:ascii="Inter" w:hAnsi="Inter"/>
          <w:color w:val="374151"/>
          <w:lang w:val="en-US"/>
        </w:rPr>
      </w:pPr>
      <w:r w:rsidRPr="00F57938">
        <w:rPr>
          <w:rFonts w:ascii="Inter" w:hAnsi="Inter"/>
          <w:color w:val="374151"/>
          <w:lang w:val="en-US"/>
        </w:rPr>
        <w:t xml:space="preserve">Inspired by the biological characteristics of the dolphin, the design team gave the BYD DOLPHIN a two-tone body and echoed the </w:t>
      </w:r>
      <w:proofErr w:type="spellStart"/>
      <w:r w:rsidRPr="00F57938">
        <w:rPr>
          <w:rFonts w:ascii="Inter" w:hAnsi="Inter"/>
          <w:color w:val="374151"/>
          <w:lang w:val="en-US"/>
        </w:rPr>
        <w:t>colours</w:t>
      </w:r>
      <w:proofErr w:type="spellEnd"/>
      <w:r w:rsidRPr="00F57938">
        <w:rPr>
          <w:rFonts w:ascii="Inter" w:hAnsi="Inter"/>
          <w:color w:val="374151"/>
          <w:lang w:val="en-US"/>
        </w:rPr>
        <w:t xml:space="preserve"> inside and out to create a sense of exclusivity. The exterior of the BYD DOLPHIN will be available in seven </w:t>
      </w:r>
      <w:proofErr w:type="spellStart"/>
      <w:r w:rsidRPr="00F57938">
        <w:rPr>
          <w:rFonts w:ascii="Inter" w:hAnsi="Inter"/>
          <w:color w:val="374151"/>
          <w:lang w:val="en-US"/>
        </w:rPr>
        <w:t>colour</w:t>
      </w:r>
      <w:proofErr w:type="spellEnd"/>
      <w:r w:rsidRPr="00F57938">
        <w:rPr>
          <w:rFonts w:ascii="Inter" w:hAnsi="Inter"/>
          <w:color w:val="374151"/>
          <w:lang w:val="en-US"/>
        </w:rPr>
        <w:t xml:space="preserve"> combinations.</w:t>
      </w:r>
    </w:p>
    <w:p w14:paraId="6BF77856" w14:textId="48F4DA93" w:rsidR="00F57938" w:rsidRPr="00F57938" w:rsidRDefault="00F57938" w:rsidP="00F57938">
      <w:pPr>
        <w:pStyle w:val="Titre2"/>
        <w:rPr>
          <w:rFonts w:ascii="Inter" w:hAnsi="Inter"/>
          <w:color w:val="374151"/>
          <w:lang w:val="en-US"/>
        </w:rPr>
      </w:pPr>
      <w:r w:rsidRPr="00F57938">
        <w:rPr>
          <w:rStyle w:val="lev"/>
          <w:rFonts w:ascii="Inter" w:hAnsi="Inter"/>
          <w:b/>
          <w:bCs w:val="0"/>
          <w:color w:val="374151"/>
          <w:lang w:val="en-US"/>
        </w:rPr>
        <w:lastRenderedPageBreak/>
        <w:t>Details of the BYD DOLPHIN with 44.9 kWh Blade Battery will be announced closer to market entry in Q 1 2024.</w:t>
      </w:r>
    </w:p>
    <w:tbl>
      <w:tblPr>
        <w:tblpPr w:leftFromText="141" w:rightFromText="141" w:vertAnchor="text" w:horzAnchor="margin" w:tblpXSpec="right" w:tblpY="350"/>
        <w:tblW w:w="9206" w:type="dxa"/>
        <w:shd w:val="clear" w:color="auto" w:fill="FFFFFF"/>
        <w:tblCellMar>
          <w:top w:w="15" w:type="dxa"/>
          <w:left w:w="15" w:type="dxa"/>
          <w:bottom w:w="15" w:type="dxa"/>
          <w:right w:w="15" w:type="dxa"/>
        </w:tblCellMar>
        <w:tblLook w:val="04A0" w:firstRow="1" w:lastRow="0" w:firstColumn="1" w:lastColumn="0" w:noHBand="0" w:noVBand="1"/>
      </w:tblPr>
      <w:tblGrid>
        <w:gridCol w:w="4828"/>
        <w:gridCol w:w="4378"/>
      </w:tblGrid>
      <w:tr w:rsidR="00F57938" w14:paraId="5A08EF3F" w14:textId="77777777" w:rsidTr="00F57938">
        <w:tc>
          <w:tcPr>
            <w:tcW w:w="4828" w:type="dxa"/>
            <w:tcBorders>
              <w:top w:val="single" w:sz="6" w:space="0" w:color="D1D5DB"/>
              <w:left w:val="single" w:sz="6" w:space="0" w:color="D1D5DB"/>
              <w:bottom w:val="single" w:sz="6" w:space="0" w:color="D1D5DB"/>
              <w:right w:val="single" w:sz="6" w:space="0" w:color="D1D5DB"/>
            </w:tcBorders>
            <w:shd w:val="clear" w:color="auto" w:fill="F3F4F6"/>
            <w:tcMar>
              <w:top w:w="180" w:type="dxa"/>
              <w:left w:w="180" w:type="dxa"/>
              <w:bottom w:w="180" w:type="dxa"/>
              <w:right w:w="180" w:type="dxa"/>
            </w:tcMar>
            <w:vAlign w:val="center"/>
            <w:hideMark/>
          </w:tcPr>
          <w:p w14:paraId="5D501CFE" w14:textId="77777777" w:rsidR="00F57938" w:rsidRDefault="00F57938" w:rsidP="00F57938">
            <w:pPr>
              <w:pStyle w:val="stylesparagraphcxmir"/>
              <w:spacing w:before="0" w:beforeAutospacing="0" w:after="0" w:afterAutospacing="0"/>
              <w:rPr>
                <w:rFonts w:ascii="Inter" w:hAnsi="Inter"/>
                <w:b/>
                <w:bCs/>
                <w:color w:val="374151"/>
                <w:sz w:val="21"/>
                <w:szCs w:val="21"/>
              </w:rPr>
            </w:pPr>
            <w:r>
              <w:rPr>
                <w:rFonts w:ascii="Inter" w:hAnsi="Inter"/>
                <w:b/>
                <w:bCs/>
                <w:color w:val="374151"/>
                <w:sz w:val="21"/>
                <w:szCs w:val="21"/>
              </w:rPr>
              <w:t xml:space="preserve">BYD DOLPHIN </w:t>
            </w:r>
            <w:proofErr w:type="spellStart"/>
            <w:r>
              <w:rPr>
                <w:rFonts w:ascii="Inter" w:hAnsi="Inter"/>
                <w:b/>
                <w:bCs/>
                <w:color w:val="374151"/>
                <w:sz w:val="21"/>
                <w:szCs w:val="21"/>
              </w:rPr>
              <w:t>Specification</w:t>
            </w:r>
            <w:proofErr w:type="spellEnd"/>
          </w:p>
        </w:tc>
        <w:tc>
          <w:tcPr>
            <w:tcW w:w="4378" w:type="dxa"/>
            <w:tcBorders>
              <w:top w:val="single" w:sz="6" w:space="0" w:color="D1D5DB"/>
              <w:left w:val="single" w:sz="6" w:space="0" w:color="D1D5DB"/>
              <w:bottom w:val="single" w:sz="6" w:space="0" w:color="D1D5DB"/>
              <w:right w:val="single" w:sz="6" w:space="0" w:color="D1D5DB"/>
            </w:tcBorders>
            <w:shd w:val="clear" w:color="auto" w:fill="F3F4F6"/>
            <w:tcMar>
              <w:top w:w="180" w:type="dxa"/>
              <w:left w:w="180" w:type="dxa"/>
              <w:bottom w:w="180" w:type="dxa"/>
              <w:right w:w="180" w:type="dxa"/>
            </w:tcMar>
            <w:vAlign w:val="center"/>
            <w:hideMark/>
          </w:tcPr>
          <w:p w14:paraId="65752492" w14:textId="77777777" w:rsidR="00F57938" w:rsidRDefault="00F57938" w:rsidP="00F57938">
            <w:pPr>
              <w:pStyle w:val="stylesparagraphcxmir"/>
              <w:spacing w:before="0" w:beforeAutospacing="0" w:after="0" w:afterAutospacing="0"/>
              <w:rPr>
                <w:rFonts w:ascii="Inter" w:hAnsi="Inter"/>
                <w:b/>
                <w:bCs/>
                <w:color w:val="374151"/>
                <w:sz w:val="21"/>
                <w:szCs w:val="21"/>
              </w:rPr>
            </w:pPr>
            <w:r>
              <w:rPr>
                <w:rFonts w:ascii="Inter" w:hAnsi="Inter"/>
                <w:b/>
                <w:bCs/>
                <w:color w:val="374151"/>
                <w:sz w:val="21"/>
                <w:szCs w:val="21"/>
              </w:rPr>
              <w:t> </w:t>
            </w:r>
          </w:p>
        </w:tc>
      </w:tr>
      <w:tr w:rsidR="00F57938" w14:paraId="1A336598" w14:textId="77777777" w:rsidTr="00F57938">
        <w:tc>
          <w:tcPr>
            <w:tcW w:w="482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23CF278B" w14:textId="77777777" w:rsidR="00F57938" w:rsidRDefault="00F57938" w:rsidP="00F57938">
            <w:pPr>
              <w:pStyle w:val="stylesparagraphcxmir"/>
              <w:spacing w:before="0" w:beforeAutospacing="0" w:after="0" w:afterAutospacing="0"/>
              <w:rPr>
                <w:rFonts w:ascii="Inter" w:hAnsi="Inter"/>
                <w:color w:val="374151"/>
                <w:sz w:val="21"/>
                <w:szCs w:val="21"/>
              </w:rPr>
            </w:pPr>
            <w:r>
              <w:rPr>
                <w:rFonts w:ascii="Inter" w:hAnsi="Inter"/>
                <w:color w:val="374151"/>
                <w:sz w:val="21"/>
                <w:szCs w:val="21"/>
              </w:rPr>
              <w:t>Dimension (L/W/H)</w:t>
            </w:r>
          </w:p>
        </w:tc>
        <w:tc>
          <w:tcPr>
            <w:tcW w:w="437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5D2CC94D" w14:textId="77777777" w:rsidR="00F57938" w:rsidRDefault="00F57938" w:rsidP="00F57938">
            <w:pPr>
              <w:pStyle w:val="stylesparagraphcxmir"/>
              <w:spacing w:before="0" w:beforeAutospacing="0" w:after="0" w:afterAutospacing="0"/>
              <w:rPr>
                <w:rFonts w:ascii="Inter" w:hAnsi="Inter"/>
                <w:color w:val="374151"/>
                <w:sz w:val="21"/>
                <w:szCs w:val="21"/>
              </w:rPr>
            </w:pPr>
            <w:r>
              <w:rPr>
                <w:rFonts w:ascii="Inter" w:hAnsi="Inter"/>
                <w:color w:val="374151"/>
                <w:sz w:val="21"/>
                <w:szCs w:val="21"/>
              </w:rPr>
              <w:t>4,290/1,770/1,570</w:t>
            </w:r>
          </w:p>
        </w:tc>
      </w:tr>
      <w:tr w:rsidR="00F57938" w14:paraId="18AF4EF2" w14:textId="77777777" w:rsidTr="00F57938">
        <w:tc>
          <w:tcPr>
            <w:tcW w:w="482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40CD2ACC" w14:textId="77777777" w:rsidR="00F57938" w:rsidRDefault="00F57938" w:rsidP="00F57938">
            <w:pPr>
              <w:pStyle w:val="stylesparagraphcxmir"/>
              <w:spacing w:before="0" w:beforeAutospacing="0" w:after="0" w:afterAutospacing="0"/>
              <w:rPr>
                <w:rFonts w:ascii="Inter" w:hAnsi="Inter"/>
                <w:color w:val="374151"/>
                <w:sz w:val="21"/>
                <w:szCs w:val="21"/>
              </w:rPr>
            </w:pPr>
            <w:proofErr w:type="spellStart"/>
            <w:r>
              <w:rPr>
                <w:rFonts w:ascii="Inter" w:hAnsi="Inter"/>
                <w:color w:val="374151"/>
                <w:sz w:val="21"/>
                <w:szCs w:val="21"/>
              </w:rPr>
              <w:t>Kerb</w:t>
            </w:r>
            <w:proofErr w:type="spellEnd"/>
            <w:r>
              <w:rPr>
                <w:rFonts w:ascii="Inter" w:hAnsi="Inter"/>
                <w:color w:val="374151"/>
                <w:sz w:val="21"/>
                <w:szCs w:val="21"/>
              </w:rPr>
              <w:t xml:space="preserve"> </w:t>
            </w:r>
            <w:proofErr w:type="spellStart"/>
            <w:r>
              <w:rPr>
                <w:rFonts w:ascii="Inter" w:hAnsi="Inter"/>
                <w:color w:val="374151"/>
                <w:sz w:val="21"/>
                <w:szCs w:val="21"/>
              </w:rPr>
              <w:t>weight</w:t>
            </w:r>
            <w:proofErr w:type="spellEnd"/>
            <w:r>
              <w:rPr>
                <w:rFonts w:ascii="Inter" w:hAnsi="Inter"/>
                <w:color w:val="374151"/>
                <w:sz w:val="21"/>
                <w:szCs w:val="21"/>
              </w:rPr>
              <w:t xml:space="preserve"> (kg)</w:t>
            </w:r>
          </w:p>
        </w:tc>
        <w:tc>
          <w:tcPr>
            <w:tcW w:w="437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19EF9EE4" w14:textId="77777777" w:rsidR="00F57938" w:rsidRDefault="00F57938" w:rsidP="00F57938">
            <w:pPr>
              <w:pStyle w:val="stylesparagraphcxmir"/>
              <w:spacing w:before="0" w:beforeAutospacing="0" w:after="0" w:afterAutospacing="0"/>
              <w:rPr>
                <w:rFonts w:ascii="Inter" w:hAnsi="Inter"/>
                <w:color w:val="374151"/>
                <w:sz w:val="21"/>
                <w:szCs w:val="21"/>
              </w:rPr>
            </w:pPr>
            <w:r>
              <w:rPr>
                <w:rFonts w:ascii="Inter" w:hAnsi="Inter"/>
                <w:color w:val="374151"/>
                <w:sz w:val="21"/>
                <w:szCs w:val="21"/>
              </w:rPr>
              <w:t>1658 (</w:t>
            </w:r>
            <w:proofErr w:type="spellStart"/>
            <w:r>
              <w:rPr>
                <w:rFonts w:ascii="Inter" w:hAnsi="Inter"/>
                <w:color w:val="374151"/>
                <w:sz w:val="21"/>
                <w:szCs w:val="21"/>
              </w:rPr>
              <w:t>Comfort</w:t>
            </w:r>
            <w:proofErr w:type="spellEnd"/>
            <w:r>
              <w:rPr>
                <w:rFonts w:ascii="Inter" w:hAnsi="Inter"/>
                <w:color w:val="374151"/>
                <w:sz w:val="21"/>
                <w:szCs w:val="21"/>
              </w:rPr>
              <w:t xml:space="preserve"> and Design)</w:t>
            </w:r>
          </w:p>
        </w:tc>
      </w:tr>
      <w:tr w:rsidR="00F57938" w14:paraId="0794FDEC" w14:textId="77777777" w:rsidTr="00F57938">
        <w:tc>
          <w:tcPr>
            <w:tcW w:w="482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187463A5" w14:textId="77777777" w:rsidR="00F57938" w:rsidRDefault="00F57938" w:rsidP="00F57938">
            <w:pPr>
              <w:pStyle w:val="stylesparagraphcxmir"/>
              <w:spacing w:before="0" w:beforeAutospacing="0" w:after="0" w:afterAutospacing="0"/>
              <w:rPr>
                <w:rFonts w:ascii="Inter" w:hAnsi="Inter"/>
                <w:color w:val="374151"/>
                <w:sz w:val="21"/>
                <w:szCs w:val="21"/>
              </w:rPr>
            </w:pPr>
            <w:proofErr w:type="spellStart"/>
            <w:r>
              <w:rPr>
                <w:rFonts w:ascii="Inter" w:hAnsi="Inter"/>
                <w:color w:val="374151"/>
                <w:sz w:val="21"/>
                <w:szCs w:val="21"/>
              </w:rPr>
              <w:t>wheelbase</w:t>
            </w:r>
            <w:proofErr w:type="spellEnd"/>
            <w:r>
              <w:rPr>
                <w:rFonts w:ascii="Inter" w:hAnsi="Inter"/>
                <w:color w:val="374151"/>
                <w:sz w:val="21"/>
                <w:szCs w:val="21"/>
              </w:rPr>
              <w:t>(mm)</w:t>
            </w:r>
          </w:p>
        </w:tc>
        <w:tc>
          <w:tcPr>
            <w:tcW w:w="437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441F8097" w14:textId="77777777" w:rsidR="00F57938" w:rsidRDefault="00F57938" w:rsidP="00F57938">
            <w:pPr>
              <w:pStyle w:val="stylesparagraphcxmir"/>
              <w:spacing w:before="0" w:beforeAutospacing="0" w:after="0" w:afterAutospacing="0"/>
              <w:rPr>
                <w:rFonts w:ascii="Inter" w:hAnsi="Inter"/>
                <w:color w:val="374151"/>
                <w:sz w:val="21"/>
                <w:szCs w:val="21"/>
              </w:rPr>
            </w:pPr>
            <w:r>
              <w:rPr>
                <w:rFonts w:ascii="Inter" w:hAnsi="Inter"/>
                <w:color w:val="374151"/>
                <w:sz w:val="21"/>
                <w:szCs w:val="21"/>
              </w:rPr>
              <w:t>2700</w:t>
            </w:r>
          </w:p>
        </w:tc>
      </w:tr>
      <w:tr w:rsidR="00F57938" w14:paraId="6678A9CB" w14:textId="77777777" w:rsidTr="00F57938">
        <w:tc>
          <w:tcPr>
            <w:tcW w:w="482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79DDEAC6" w14:textId="77777777" w:rsidR="00F57938" w:rsidRDefault="00F57938" w:rsidP="00F57938">
            <w:pPr>
              <w:pStyle w:val="stylesparagraphcxmir"/>
              <w:spacing w:before="0" w:beforeAutospacing="0" w:after="0" w:afterAutospacing="0"/>
              <w:rPr>
                <w:rFonts w:ascii="Inter" w:hAnsi="Inter"/>
                <w:color w:val="374151"/>
                <w:sz w:val="21"/>
                <w:szCs w:val="21"/>
              </w:rPr>
            </w:pPr>
            <w:r>
              <w:rPr>
                <w:rFonts w:ascii="Inter" w:hAnsi="Inter"/>
                <w:color w:val="374151"/>
                <w:sz w:val="21"/>
                <w:szCs w:val="21"/>
              </w:rPr>
              <w:t>Drive type</w:t>
            </w:r>
          </w:p>
        </w:tc>
        <w:tc>
          <w:tcPr>
            <w:tcW w:w="437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518495EE" w14:textId="77777777" w:rsidR="00F57938" w:rsidRDefault="00F57938" w:rsidP="00F57938">
            <w:pPr>
              <w:pStyle w:val="stylesparagraphcxmir"/>
              <w:spacing w:before="0" w:beforeAutospacing="0" w:after="0" w:afterAutospacing="0"/>
              <w:rPr>
                <w:rFonts w:ascii="Inter" w:hAnsi="Inter"/>
                <w:color w:val="374151"/>
                <w:sz w:val="21"/>
                <w:szCs w:val="21"/>
              </w:rPr>
            </w:pPr>
            <w:r>
              <w:rPr>
                <w:rFonts w:ascii="Inter" w:hAnsi="Inter"/>
                <w:color w:val="374151"/>
                <w:sz w:val="21"/>
                <w:szCs w:val="21"/>
              </w:rPr>
              <w:t>FWD</w:t>
            </w:r>
          </w:p>
        </w:tc>
      </w:tr>
      <w:tr w:rsidR="00F57938" w:rsidRPr="00CC4240" w14:paraId="38066A45" w14:textId="77777777" w:rsidTr="00F57938">
        <w:tc>
          <w:tcPr>
            <w:tcW w:w="482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3E16C4E3" w14:textId="77777777" w:rsidR="00F57938" w:rsidRDefault="00F57938" w:rsidP="00F57938">
            <w:pPr>
              <w:pStyle w:val="stylesparagraphcxmir"/>
              <w:spacing w:before="0" w:beforeAutospacing="0" w:after="0" w:afterAutospacing="0"/>
              <w:rPr>
                <w:rFonts w:ascii="Inter" w:hAnsi="Inter"/>
                <w:color w:val="374151"/>
                <w:sz w:val="21"/>
                <w:szCs w:val="21"/>
              </w:rPr>
            </w:pPr>
            <w:r>
              <w:rPr>
                <w:rFonts w:ascii="Inter" w:hAnsi="Inter"/>
                <w:color w:val="374151"/>
                <w:sz w:val="21"/>
                <w:szCs w:val="21"/>
              </w:rPr>
              <w:t>Top speed (km/h)</w:t>
            </w:r>
          </w:p>
        </w:tc>
        <w:tc>
          <w:tcPr>
            <w:tcW w:w="437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0A8C00C6" w14:textId="77777777" w:rsidR="00F57938" w:rsidRPr="00F57938" w:rsidRDefault="00F57938" w:rsidP="00F57938">
            <w:pPr>
              <w:pStyle w:val="stylesparagraphcxmir"/>
              <w:spacing w:before="0" w:beforeAutospacing="0" w:after="0" w:afterAutospacing="0"/>
              <w:rPr>
                <w:rFonts w:ascii="Inter" w:hAnsi="Inter"/>
                <w:color w:val="374151"/>
                <w:sz w:val="21"/>
                <w:szCs w:val="21"/>
                <w:lang w:val="en-US"/>
              </w:rPr>
            </w:pPr>
            <w:r w:rsidRPr="00F57938">
              <w:rPr>
                <w:rFonts w:ascii="Inter" w:hAnsi="Inter"/>
                <w:color w:val="374151"/>
                <w:sz w:val="21"/>
                <w:szCs w:val="21"/>
                <w:lang w:val="en-US"/>
              </w:rPr>
              <w:t>150 (Active)</w:t>
            </w:r>
            <w:r w:rsidRPr="00F57938">
              <w:rPr>
                <w:rFonts w:ascii="Inter" w:hAnsi="Inter"/>
                <w:color w:val="374151"/>
                <w:sz w:val="21"/>
                <w:szCs w:val="21"/>
                <w:lang w:val="en-US"/>
              </w:rPr>
              <w:br/>
              <w:t>​160 (Boost, Comfort and Design)</w:t>
            </w:r>
          </w:p>
        </w:tc>
      </w:tr>
      <w:tr w:rsidR="00F57938" w:rsidRPr="00CC4240" w14:paraId="49C7C608" w14:textId="77777777" w:rsidTr="00F57938">
        <w:tc>
          <w:tcPr>
            <w:tcW w:w="482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6927B7B3" w14:textId="77777777" w:rsidR="00F57938" w:rsidRDefault="00F57938" w:rsidP="00F57938">
            <w:pPr>
              <w:pStyle w:val="stylesparagraphcxmir"/>
              <w:spacing w:before="0" w:beforeAutospacing="0" w:after="0" w:afterAutospacing="0"/>
              <w:rPr>
                <w:rFonts w:ascii="Inter" w:hAnsi="Inter"/>
                <w:color w:val="374151"/>
                <w:sz w:val="21"/>
                <w:szCs w:val="21"/>
              </w:rPr>
            </w:pPr>
            <w:proofErr w:type="spellStart"/>
            <w:r>
              <w:rPr>
                <w:rFonts w:ascii="Inter" w:hAnsi="Inter"/>
                <w:color w:val="374151"/>
                <w:sz w:val="21"/>
                <w:szCs w:val="21"/>
              </w:rPr>
              <w:t>Motor</w:t>
            </w:r>
            <w:proofErr w:type="spellEnd"/>
            <w:r>
              <w:rPr>
                <w:rFonts w:ascii="Inter" w:hAnsi="Inter"/>
                <w:color w:val="374151"/>
                <w:sz w:val="21"/>
                <w:szCs w:val="21"/>
              </w:rPr>
              <w:t xml:space="preserve"> power(kW)</w:t>
            </w:r>
          </w:p>
        </w:tc>
        <w:tc>
          <w:tcPr>
            <w:tcW w:w="437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33BF37AD" w14:textId="77777777" w:rsidR="00F57938" w:rsidRPr="00F57938" w:rsidRDefault="00F57938" w:rsidP="00F57938">
            <w:pPr>
              <w:pStyle w:val="stylesparagraphcxmir"/>
              <w:spacing w:before="0" w:beforeAutospacing="0" w:after="0" w:afterAutospacing="0"/>
              <w:rPr>
                <w:rFonts w:ascii="Inter" w:hAnsi="Inter"/>
                <w:color w:val="374151"/>
                <w:sz w:val="21"/>
                <w:szCs w:val="21"/>
                <w:lang w:val="en-US"/>
              </w:rPr>
            </w:pPr>
            <w:r w:rsidRPr="00F57938">
              <w:rPr>
                <w:rFonts w:ascii="Inter" w:hAnsi="Inter"/>
                <w:color w:val="374151"/>
                <w:sz w:val="21"/>
                <w:szCs w:val="21"/>
                <w:lang w:val="en-US"/>
              </w:rPr>
              <w:t>70 (Active)</w:t>
            </w:r>
            <w:r w:rsidRPr="00F57938">
              <w:rPr>
                <w:rFonts w:ascii="Inter" w:hAnsi="Inter"/>
                <w:color w:val="374151"/>
                <w:sz w:val="21"/>
                <w:szCs w:val="21"/>
                <w:lang w:val="en-US"/>
              </w:rPr>
              <w:br/>
              <w:t>​130 (Boost)</w:t>
            </w:r>
            <w:r w:rsidRPr="00F57938">
              <w:rPr>
                <w:rFonts w:ascii="Inter" w:hAnsi="Inter"/>
                <w:color w:val="374151"/>
                <w:sz w:val="21"/>
                <w:szCs w:val="21"/>
                <w:lang w:val="en-US"/>
              </w:rPr>
              <w:br/>
              <w:t>​150 (Comfort and Design)</w:t>
            </w:r>
          </w:p>
        </w:tc>
      </w:tr>
      <w:tr w:rsidR="00F57938" w14:paraId="79BFAFCB" w14:textId="77777777" w:rsidTr="00F57938">
        <w:tc>
          <w:tcPr>
            <w:tcW w:w="482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1005071D" w14:textId="77777777" w:rsidR="00F57938" w:rsidRPr="00F57938" w:rsidRDefault="00F57938" w:rsidP="00F57938">
            <w:pPr>
              <w:pStyle w:val="stylesparagraphcxmir"/>
              <w:spacing w:before="0" w:beforeAutospacing="0" w:after="0" w:afterAutospacing="0"/>
              <w:rPr>
                <w:rFonts w:ascii="Inter" w:hAnsi="Inter"/>
                <w:color w:val="374151"/>
                <w:sz w:val="21"/>
                <w:szCs w:val="21"/>
                <w:lang w:val="en-US"/>
              </w:rPr>
            </w:pPr>
            <w:r w:rsidRPr="00F57938">
              <w:rPr>
                <w:rFonts w:ascii="Inter" w:hAnsi="Inter"/>
                <w:color w:val="374151"/>
                <w:sz w:val="21"/>
                <w:szCs w:val="21"/>
                <w:lang w:val="en-US"/>
              </w:rPr>
              <w:t>0-100km/h acceleration time (s)</w:t>
            </w:r>
          </w:p>
        </w:tc>
        <w:tc>
          <w:tcPr>
            <w:tcW w:w="437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2BEE8DB9" w14:textId="77777777" w:rsidR="00F57938" w:rsidRDefault="00F57938" w:rsidP="00F57938">
            <w:pPr>
              <w:pStyle w:val="stylesparagraphcxmir"/>
              <w:spacing w:before="0" w:beforeAutospacing="0" w:after="0" w:afterAutospacing="0"/>
              <w:rPr>
                <w:rFonts w:ascii="Inter" w:hAnsi="Inter"/>
                <w:color w:val="374151"/>
                <w:sz w:val="21"/>
                <w:szCs w:val="21"/>
              </w:rPr>
            </w:pPr>
            <w:r>
              <w:rPr>
                <w:rFonts w:ascii="Inter" w:hAnsi="Inter"/>
                <w:color w:val="374151"/>
                <w:sz w:val="21"/>
                <w:szCs w:val="21"/>
              </w:rPr>
              <w:t>7 (</w:t>
            </w:r>
            <w:proofErr w:type="spellStart"/>
            <w:r>
              <w:rPr>
                <w:rFonts w:ascii="Inter" w:hAnsi="Inter"/>
                <w:color w:val="374151"/>
                <w:sz w:val="21"/>
                <w:szCs w:val="21"/>
              </w:rPr>
              <w:t>Comfort</w:t>
            </w:r>
            <w:proofErr w:type="spellEnd"/>
            <w:r>
              <w:rPr>
                <w:rFonts w:ascii="Inter" w:hAnsi="Inter"/>
                <w:color w:val="374151"/>
                <w:sz w:val="21"/>
                <w:szCs w:val="21"/>
              </w:rPr>
              <w:t xml:space="preserve"> and Design)</w:t>
            </w:r>
          </w:p>
        </w:tc>
      </w:tr>
      <w:tr w:rsidR="00F57938" w:rsidRPr="00CC4240" w14:paraId="70DA5B42" w14:textId="77777777" w:rsidTr="00F57938">
        <w:tc>
          <w:tcPr>
            <w:tcW w:w="482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49C80AC9" w14:textId="77777777" w:rsidR="00F57938" w:rsidRDefault="00F57938" w:rsidP="00F57938">
            <w:pPr>
              <w:pStyle w:val="stylesparagraphcxmir"/>
              <w:spacing w:before="0" w:beforeAutospacing="0" w:after="0" w:afterAutospacing="0"/>
              <w:rPr>
                <w:rFonts w:ascii="Inter" w:hAnsi="Inter"/>
                <w:color w:val="374151"/>
                <w:sz w:val="21"/>
                <w:szCs w:val="21"/>
              </w:rPr>
            </w:pPr>
            <w:r>
              <w:rPr>
                <w:rFonts w:ascii="Inter" w:hAnsi="Inter"/>
                <w:color w:val="374151"/>
                <w:sz w:val="21"/>
                <w:szCs w:val="21"/>
              </w:rPr>
              <w:t>Wheel size (</w:t>
            </w:r>
            <w:proofErr w:type="spellStart"/>
            <w:r>
              <w:rPr>
                <w:rFonts w:ascii="Inter" w:hAnsi="Inter"/>
                <w:color w:val="374151"/>
                <w:sz w:val="21"/>
                <w:szCs w:val="21"/>
              </w:rPr>
              <w:t>inch</w:t>
            </w:r>
            <w:proofErr w:type="spellEnd"/>
            <w:r>
              <w:rPr>
                <w:rFonts w:ascii="Inter" w:hAnsi="Inter"/>
                <w:color w:val="374151"/>
                <w:sz w:val="21"/>
                <w:szCs w:val="21"/>
              </w:rPr>
              <w:t>)</w:t>
            </w:r>
          </w:p>
        </w:tc>
        <w:tc>
          <w:tcPr>
            <w:tcW w:w="437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1A52AD98" w14:textId="77777777" w:rsidR="00F57938" w:rsidRPr="00F57938" w:rsidRDefault="00F57938" w:rsidP="00F57938">
            <w:pPr>
              <w:pStyle w:val="stylesparagraphcxmir"/>
              <w:spacing w:before="0" w:beforeAutospacing="0" w:after="0" w:afterAutospacing="0"/>
              <w:rPr>
                <w:rFonts w:ascii="Inter" w:hAnsi="Inter"/>
                <w:color w:val="374151"/>
                <w:sz w:val="21"/>
                <w:szCs w:val="21"/>
                <w:lang w:val="en-US"/>
              </w:rPr>
            </w:pPr>
            <w:r w:rsidRPr="00F57938">
              <w:rPr>
                <w:rFonts w:ascii="Inter" w:hAnsi="Inter"/>
                <w:color w:val="374151"/>
                <w:sz w:val="21"/>
                <w:szCs w:val="21"/>
                <w:lang w:val="en-US"/>
              </w:rPr>
              <w:t>16 (Active)</w:t>
            </w:r>
            <w:r w:rsidRPr="00F57938">
              <w:rPr>
                <w:rFonts w:ascii="Inter" w:hAnsi="Inter"/>
                <w:color w:val="374151"/>
                <w:sz w:val="21"/>
                <w:szCs w:val="21"/>
                <w:lang w:val="en-US"/>
              </w:rPr>
              <w:br/>
              <w:t>​17 (Boost, Comfort and Design)</w:t>
            </w:r>
          </w:p>
        </w:tc>
      </w:tr>
      <w:tr w:rsidR="00F57938" w:rsidRPr="00CC4240" w14:paraId="3CA8726D" w14:textId="77777777" w:rsidTr="00F57938">
        <w:tc>
          <w:tcPr>
            <w:tcW w:w="482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03EBF847" w14:textId="77777777" w:rsidR="00F57938" w:rsidRPr="00F57938" w:rsidRDefault="00F57938" w:rsidP="00F57938">
            <w:pPr>
              <w:pStyle w:val="stylesparagraphcxmir"/>
              <w:spacing w:before="0" w:beforeAutospacing="0" w:after="0" w:afterAutospacing="0"/>
              <w:rPr>
                <w:rFonts w:ascii="Inter" w:hAnsi="Inter"/>
                <w:color w:val="374151"/>
                <w:sz w:val="21"/>
                <w:szCs w:val="21"/>
                <w:lang w:val="en-US"/>
              </w:rPr>
            </w:pPr>
            <w:r w:rsidRPr="00F57938">
              <w:rPr>
                <w:rFonts w:ascii="Inter" w:hAnsi="Inter"/>
                <w:color w:val="374151"/>
                <w:sz w:val="21"/>
                <w:szCs w:val="21"/>
                <w:lang w:val="en-US"/>
              </w:rPr>
              <w:t>Electric range - WLTP Combined (km)</w:t>
            </w:r>
          </w:p>
        </w:tc>
        <w:tc>
          <w:tcPr>
            <w:tcW w:w="437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0EA074AB" w14:textId="77777777" w:rsidR="00F57938" w:rsidRPr="00F57938" w:rsidRDefault="00F57938" w:rsidP="00F57938">
            <w:pPr>
              <w:pStyle w:val="stylesparagraphcxmir"/>
              <w:spacing w:before="0" w:beforeAutospacing="0" w:after="0" w:afterAutospacing="0"/>
              <w:rPr>
                <w:rFonts w:ascii="Inter" w:hAnsi="Inter"/>
                <w:color w:val="374151"/>
                <w:sz w:val="21"/>
                <w:szCs w:val="21"/>
                <w:lang w:val="en-US"/>
              </w:rPr>
            </w:pPr>
            <w:r w:rsidRPr="00F57938">
              <w:rPr>
                <w:rFonts w:ascii="Inter" w:hAnsi="Inter"/>
                <w:color w:val="374151"/>
                <w:sz w:val="21"/>
                <w:szCs w:val="21"/>
                <w:lang w:val="en-US"/>
              </w:rPr>
              <w:t>340 (Active, for reference only)</w:t>
            </w:r>
            <w:r w:rsidRPr="00F57938">
              <w:rPr>
                <w:rFonts w:ascii="Inter" w:hAnsi="Inter"/>
                <w:color w:val="374151"/>
                <w:sz w:val="21"/>
                <w:szCs w:val="21"/>
                <w:lang w:val="en-US"/>
              </w:rPr>
              <w:br/>
              <w:t>​310 (Boost, for reference only)</w:t>
            </w:r>
            <w:r w:rsidRPr="00F57938">
              <w:rPr>
                <w:rFonts w:ascii="Inter" w:hAnsi="Inter"/>
                <w:color w:val="374151"/>
                <w:sz w:val="21"/>
                <w:szCs w:val="21"/>
                <w:lang w:val="en-US"/>
              </w:rPr>
              <w:br/>
              <w:t>​427 (Comfort and Design)</w:t>
            </w:r>
          </w:p>
        </w:tc>
      </w:tr>
      <w:tr w:rsidR="00F57938" w14:paraId="7E707B98" w14:textId="77777777" w:rsidTr="00F57938">
        <w:tc>
          <w:tcPr>
            <w:tcW w:w="482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253AA32E" w14:textId="77777777" w:rsidR="00F57938" w:rsidRDefault="00F57938" w:rsidP="00F57938">
            <w:pPr>
              <w:pStyle w:val="stylesparagraphcxmir"/>
              <w:spacing w:before="0" w:beforeAutospacing="0" w:after="0" w:afterAutospacing="0"/>
              <w:rPr>
                <w:rFonts w:ascii="Inter" w:hAnsi="Inter"/>
                <w:color w:val="374151"/>
                <w:sz w:val="21"/>
                <w:szCs w:val="21"/>
              </w:rPr>
            </w:pPr>
            <w:proofErr w:type="spellStart"/>
            <w:r>
              <w:rPr>
                <w:rFonts w:ascii="Inter" w:hAnsi="Inter"/>
                <w:color w:val="374151"/>
                <w:sz w:val="21"/>
                <w:szCs w:val="21"/>
              </w:rPr>
              <w:t>Trunk</w:t>
            </w:r>
            <w:proofErr w:type="spellEnd"/>
            <w:r>
              <w:rPr>
                <w:rFonts w:ascii="Inter" w:hAnsi="Inter"/>
                <w:color w:val="374151"/>
                <w:sz w:val="21"/>
                <w:szCs w:val="21"/>
              </w:rPr>
              <w:t xml:space="preserve"> volume (L)</w:t>
            </w:r>
          </w:p>
        </w:tc>
        <w:tc>
          <w:tcPr>
            <w:tcW w:w="437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5592DE8C" w14:textId="77777777" w:rsidR="00F57938" w:rsidRDefault="00F57938" w:rsidP="00F57938">
            <w:pPr>
              <w:pStyle w:val="stylesparagraphcxmir"/>
              <w:spacing w:before="0" w:beforeAutospacing="0" w:after="0" w:afterAutospacing="0"/>
              <w:rPr>
                <w:rFonts w:ascii="Inter" w:hAnsi="Inter"/>
                <w:color w:val="374151"/>
                <w:sz w:val="21"/>
                <w:szCs w:val="21"/>
              </w:rPr>
            </w:pPr>
            <w:r>
              <w:rPr>
                <w:rFonts w:ascii="Inter" w:hAnsi="Inter"/>
                <w:color w:val="374151"/>
                <w:sz w:val="21"/>
                <w:szCs w:val="21"/>
              </w:rPr>
              <w:t>345/1,310</w:t>
            </w:r>
          </w:p>
        </w:tc>
      </w:tr>
      <w:tr w:rsidR="00F57938" w14:paraId="5B5DFB45" w14:textId="77777777" w:rsidTr="00F57938">
        <w:tc>
          <w:tcPr>
            <w:tcW w:w="482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3C427526" w14:textId="77777777" w:rsidR="00F57938" w:rsidRDefault="00F57938" w:rsidP="00F57938">
            <w:pPr>
              <w:pStyle w:val="stylesparagraphcxmir"/>
              <w:spacing w:before="0" w:beforeAutospacing="0" w:after="0" w:afterAutospacing="0"/>
              <w:rPr>
                <w:rFonts w:ascii="Inter" w:hAnsi="Inter"/>
                <w:color w:val="374151"/>
                <w:sz w:val="21"/>
                <w:szCs w:val="21"/>
              </w:rPr>
            </w:pPr>
            <w:proofErr w:type="spellStart"/>
            <w:r>
              <w:rPr>
                <w:rFonts w:ascii="Inter" w:hAnsi="Inter"/>
                <w:color w:val="374151"/>
                <w:sz w:val="21"/>
                <w:szCs w:val="21"/>
              </w:rPr>
              <w:t>Seating</w:t>
            </w:r>
            <w:proofErr w:type="spellEnd"/>
            <w:r>
              <w:rPr>
                <w:rFonts w:ascii="Inter" w:hAnsi="Inter"/>
                <w:color w:val="374151"/>
                <w:sz w:val="21"/>
                <w:szCs w:val="21"/>
              </w:rPr>
              <w:t xml:space="preserve"> </w:t>
            </w:r>
            <w:proofErr w:type="spellStart"/>
            <w:r>
              <w:rPr>
                <w:rFonts w:ascii="Inter" w:hAnsi="Inter"/>
                <w:color w:val="374151"/>
                <w:sz w:val="21"/>
                <w:szCs w:val="21"/>
              </w:rPr>
              <w:t>capacity</w:t>
            </w:r>
            <w:proofErr w:type="spellEnd"/>
            <w:r>
              <w:rPr>
                <w:rFonts w:ascii="Inter" w:hAnsi="Inter"/>
                <w:color w:val="374151"/>
                <w:sz w:val="21"/>
                <w:szCs w:val="21"/>
              </w:rPr>
              <w:t xml:space="preserve"> (occupants)</w:t>
            </w:r>
          </w:p>
        </w:tc>
        <w:tc>
          <w:tcPr>
            <w:tcW w:w="437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5C950141" w14:textId="77777777" w:rsidR="00F57938" w:rsidRDefault="00F57938" w:rsidP="00F57938">
            <w:pPr>
              <w:pStyle w:val="stylesparagraphcxmir"/>
              <w:spacing w:before="0" w:beforeAutospacing="0" w:after="0" w:afterAutospacing="0"/>
              <w:rPr>
                <w:rFonts w:ascii="Inter" w:hAnsi="Inter"/>
                <w:color w:val="374151"/>
                <w:sz w:val="21"/>
                <w:szCs w:val="21"/>
              </w:rPr>
            </w:pPr>
            <w:r>
              <w:rPr>
                <w:rFonts w:ascii="Inter" w:hAnsi="Inter"/>
                <w:color w:val="374151"/>
                <w:sz w:val="21"/>
                <w:szCs w:val="21"/>
              </w:rPr>
              <w:t>5</w:t>
            </w:r>
          </w:p>
        </w:tc>
      </w:tr>
      <w:tr w:rsidR="00F57938" w14:paraId="1DBA2452" w14:textId="77777777" w:rsidTr="00F57938">
        <w:tc>
          <w:tcPr>
            <w:tcW w:w="482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3F7D6C0B" w14:textId="77777777" w:rsidR="00F57938" w:rsidRDefault="00F57938" w:rsidP="00F57938">
            <w:pPr>
              <w:pStyle w:val="stylesparagraphcxmir"/>
              <w:spacing w:before="0" w:beforeAutospacing="0" w:after="0" w:afterAutospacing="0"/>
              <w:rPr>
                <w:rFonts w:ascii="Inter" w:hAnsi="Inter"/>
                <w:color w:val="374151"/>
                <w:sz w:val="21"/>
                <w:szCs w:val="21"/>
              </w:rPr>
            </w:pPr>
            <w:r>
              <w:rPr>
                <w:rFonts w:ascii="Inter" w:hAnsi="Inter"/>
                <w:color w:val="374151"/>
                <w:sz w:val="21"/>
                <w:szCs w:val="21"/>
              </w:rPr>
              <w:t>Battery type</w:t>
            </w:r>
          </w:p>
        </w:tc>
        <w:tc>
          <w:tcPr>
            <w:tcW w:w="437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49A6C401" w14:textId="77777777" w:rsidR="00F57938" w:rsidRDefault="00F57938" w:rsidP="00F57938">
            <w:pPr>
              <w:pStyle w:val="stylesparagraphcxmir"/>
              <w:spacing w:before="0" w:beforeAutospacing="0" w:after="0" w:afterAutospacing="0"/>
              <w:rPr>
                <w:rFonts w:ascii="Inter" w:hAnsi="Inter"/>
                <w:color w:val="374151"/>
                <w:sz w:val="21"/>
                <w:szCs w:val="21"/>
              </w:rPr>
            </w:pPr>
            <w:r>
              <w:rPr>
                <w:rFonts w:ascii="Inter" w:hAnsi="Inter"/>
                <w:color w:val="374151"/>
                <w:sz w:val="21"/>
                <w:szCs w:val="21"/>
              </w:rPr>
              <w:t>BYD Blade Battery (LFP)</w:t>
            </w:r>
          </w:p>
        </w:tc>
      </w:tr>
      <w:tr w:rsidR="00F57938" w:rsidRPr="00CC4240" w14:paraId="1F4275A2" w14:textId="77777777" w:rsidTr="00F57938">
        <w:tc>
          <w:tcPr>
            <w:tcW w:w="482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09101BFC" w14:textId="77777777" w:rsidR="00F57938" w:rsidRDefault="00F57938" w:rsidP="00F57938">
            <w:pPr>
              <w:pStyle w:val="stylesparagraphcxmir"/>
              <w:spacing w:before="0" w:beforeAutospacing="0" w:after="0" w:afterAutospacing="0"/>
              <w:rPr>
                <w:rFonts w:ascii="Inter" w:hAnsi="Inter"/>
                <w:color w:val="374151"/>
                <w:sz w:val="21"/>
                <w:szCs w:val="21"/>
              </w:rPr>
            </w:pPr>
            <w:proofErr w:type="spellStart"/>
            <w:r>
              <w:rPr>
                <w:rFonts w:ascii="Inter" w:hAnsi="Inter"/>
                <w:color w:val="374151"/>
                <w:sz w:val="21"/>
                <w:szCs w:val="21"/>
              </w:rPr>
              <w:t>Rated</w:t>
            </w:r>
            <w:proofErr w:type="spellEnd"/>
            <w:r>
              <w:rPr>
                <w:rFonts w:ascii="Inter" w:hAnsi="Inter"/>
                <w:color w:val="374151"/>
                <w:sz w:val="21"/>
                <w:szCs w:val="21"/>
              </w:rPr>
              <w:t xml:space="preserve"> </w:t>
            </w:r>
            <w:proofErr w:type="spellStart"/>
            <w:r>
              <w:rPr>
                <w:rFonts w:ascii="Inter" w:hAnsi="Inter"/>
                <w:color w:val="374151"/>
                <w:sz w:val="21"/>
                <w:szCs w:val="21"/>
              </w:rPr>
              <w:t>capacity</w:t>
            </w:r>
            <w:proofErr w:type="spellEnd"/>
            <w:r>
              <w:rPr>
                <w:rFonts w:ascii="Inter" w:hAnsi="Inter"/>
                <w:color w:val="374151"/>
                <w:sz w:val="21"/>
                <w:szCs w:val="21"/>
              </w:rPr>
              <w:t xml:space="preserve"> (kWh)</w:t>
            </w:r>
          </w:p>
        </w:tc>
        <w:tc>
          <w:tcPr>
            <w:tcW w:w="437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4A0E3CE2" w14:textId="77777777" w:rsidR="00F57938" w:rsidRPr="00F57938" w:rsidRDefault="00F57938" w:rsidP="00F57938">
            <w:pPr>
              <w:pStyle w:val="stylesparagraphcxmir"/>
              <w:spacing w:before="0" w:beforeAutospacing="0" w:after="0" w:afterAutospacing="0"/>
              <w:rPr>
                <w:rFonts w:ascii="Inter" w:hAnsi="Inter"/>
                <w:color w:val="374151"/>
                <w:sz w:val="21"/>
                <w:szCs w:val="21"/>
                <w:lang w:val="en-US"/>
              </w:rPr>
            </w:pPr>
            <w:r w:rsidRPr="00F57938">
              <w:rPr>
                <w:rFonts w:ascii="Inter" w:hAnsi="Inter"/>
                <w:color w:val="374151"/>
                <w:sz w:val="21"/>
                <w:szCs w:val="21"/>
                <w:lang w:val="en-US"/>
              </w:rPr>
              <w:t>44.9 (Active and Boost)</w:t>
            </w:r>
            <w:r w:rsidRPr="00F57938">
              <w:rPr>
                <w:rFonts w:ascii="Inter" w:hAnsi="Inter"/>
                <w:color w:val="374151"/>
                <w:sz w:val="21"/>
                <w:szCs w:val="21"/>
                <w:lang w:val="en-US"/>
              </w:rPr>
              <w:br/>
              <w:t>​60.4 (Comfort and Design)</w:t>
            </w:r>
          </w:p>
        </w:tc>
      </w:tr>
      <w:tr w:rsidR="00F57938" w:rsidRPr="00CC4240" w14:paraId="05574DFA" w14:textId="77777777" w:rsidTr="00F57938">
        <w:tc>
          <w:tcPr>
            <w:tcW w:w="482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53A77EEC" w14:textId="77777777" w:rsidR="00F57938" w:rsidRDefault="00F57938" w:rsidP="00F57938">
            <w:pPr>
              <w:pStyle w:val="stylesparagraphcxmir"/>
              <w:spacing w:before="0" w:beforeAutospacing="0" w:after="0" w:afterAutospacing="0"/>
              <w:rPr>
                <w:rFonts w:ascii="Inter" w:hAnsi="Inter"/>
                <w:color w:val="374151"/>
                <w:sz w:val="21"/>
                <w:szCs w:val="21"/>
              </w:rPr>
            </w:pPr>
            <w:proofErr w:type="spellStart"/>
            <w:r>
              <w:rPr>
                <w:rFonts w:ascii="Inter" w:hAnsi="Inter"/>
                <w:color w:val="374151"/>
                <w:sz w:val="21"/>
                <w:szCs w:val="21"/>
              </w:rPr>
              <w:t>Charging</w:t>
            </w:r>
            <w:proofErr w:type="spellEnd"/>
            <w:r>
              <w:rPr>
                <w:rFonts w:ascii="Inter" w:hAnsi="Inter"/>
                <w:color w:val="374151"/>
                <w:sz w:val="21"/>
                <w:szCs w:val="21"/>
              </w:rPr>
              <w:t xml:space="preserve"> power</w:t>
            </w:r>
          </w:p>
        </w:tc>
        <w:tc>
          <w:tcPr>
            <w:tcW w:w="437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5BBD10FA" w14:textId="77777777" w:rsidR="00F57938" w:rsidRPr="00F57938" w:rsidRDefault="00F57938" w:rsidP="00F57938">
            <w:pPr>
              <w:pStyle w:val="stylesparagraphcxmir"/>
              <w:rPr>
                <w:rFonts w:ascii="Inter" w:hAnsi="Inter"/>
                <w:color w:val="374151"/>
                <w:sz w:val="21"/>
                <w:szCs w:val="21"/>
                <w:lang w:val="en-US"/>
              </w:rPr>
            </w:pPr>
            <w:r w:rsidRPr="00F57938">
              <w:rPr>
                <w:rFonts w:ascii="Inter" w:hAnsi="Inter"/>
                <w:color w:val="374151"/>
                <w:sz w:val="21"/>
                <w:szCs w:val="21"/>
                <w:lang w:val="en-US"/>
              </w:rPr>
              <w:t>Active and Boost:</w:t>
            </w:r>
            <w:r w:rsidRPr="00F57938">
              <w:rPr>
                <w:rFonts w:ascii="Inter" w:hAnsi="Inter"/>
                <w:color w:val="374151"/>
                <w:sz w:val="21"/>
                <w:szCs w:val="21"/>
                <w:lang w:val="en-US"/>
              </w:rPr>
              <w:br/>
              <w:t>​60kW DC ​ ​</w:t>
            </w:r>
            <w:r w:rsidRPr="00F57938">
              <w:rPr>
                <w:rFonts w:ascii="Inter" w:hAnsi="Inter"/>
                <w:color w:val="374151"/>
                <w:sz w:val="21"/>
                <w:szCs w:val="21"/>
                <w:lang w:val="en-US"/>
              </w:rPr>
              <w:br/>
              <w:t>​7kW AC</w:t>
            </w:r>
            <w:r w:rsidRPr="00F57938">
              <w:rPr>
                <w:rFonts w:ascii="Inter" w:hAnsi="Inter"/>
                <w:color w:val="374151"/>
                <w:sz w:val="21"/>
                <w:szCs w:val="21"/>
                <w:lang w:val="en-US"/>
              </w:rPr>
              <w:br/>
              <w:t>​Comfort and Design:</w:t>
            </w:r>
          </w:p>
          <w:p w14:paraId="7F414093" w14:textId="77777777" w:rsidR="00F57938" w:rsidRPr="00F57938" w:rsidRDefault="00F57938" w:rsidP="00F57938">
            <w:pPr>
              <w:pStyle w:val="stylesparagraphcxmir"/>
              <w:spacing w:before="0" w:beforeAutospacing="0" w:after="0" w:afterAutospacing="0"/>
              <w:rPr>
                <w:rFonts w:ascii="Inter" w:hAnsi="Inter"/>
                <w:color w:val="374151"/>
                <w:sz w:val="21"/>
                <w:szCs w:val="21"/>
                <w:lang w:val="en-US"/>
              </w:rPr>
            </w:pPr>
            <w:r w:rsidRPr="00F57938">
              <w:rPr>
                <w:rFonts w:ascii="Inter" w:hAnsi="Inter"/>
                <w:color w:val="374151"/>
                <w:sz w:val="21"/>
                <w:szCs w:val="21"/>
                <w:lang w:val="en-US"/>
              </w:rPr>
              <w:t>88kW DC ​ ​</w:t>
            </w:r>
            <w:r w:rsidRPr="00F57938">
              <w:rPr>
                <w:rFonts w:ascii="Inter" w:hAnsi="Inter"/>
                <w:color w:val="374151"/>
                <w:sz w:val="21"/>
                <w:szCs w:val="21"/>
                <w:lang w:val="en-US"/>
              </w:rPr>
              <w:br/>
              <w:t>​11kW AC (3 phase)</w:t>
            </w:r>
          </w:p>
        </w:tc>
      </w:tr>
      <w:tr w:rsidR="00F57938" w:rsidRPr="00CC4240" w14:paraId="01EA5ADE" w14:textId="77777777" w:rsidTr="00F57938">
        <w:tc>
          <w:tcPr>
            <w:tcW w:w="482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01572BFE" w14:textId="77777777" w:rsidR="00F57938" w:rsidRDefault="00F57938" w:rsidP="00F57938">
            <w:pPr>
              <w:pStyle w:val="stylesparagraphcxmir"/>
              <w:spacing w:before="0" w:beforeAutospacing="0" w:after="0" w:afterAutospacing="0"/>
              <w:rPr>
                <w:rFonts w:ascii="Inter" w:hAnsi="Inter"/>
                <w:color w:val="374151"/>
                <w:sz w:val="21"/>
                <w:szCs w:val="21"/>
              </w:rPr>
            </w:pPr>
            <w:r>
              <w:rPr>
                <w:rFonts w:ascii="Inter" w:hAnsi="Inter"/>
                <w:color w:val="374151"/>
                <w:sz w:val="21"/>
                <w:szCs w:val="21"/>
              </w:rPr>
              <w:lastRenderedPageBreak/>
              <w:t xml:space="preserve">DC </w:t>
            </w:r>
            <w:proofErr w:type="spellStart"/>
            <w:r>
              <w:rPr>
                <w:rFonts w:ascii="Inter" w:hAnsi="Inter"/>
                <w:color w:val="374151"/>
                <w:sz w:val="21"/>
                <w:szCs w:val="21"/>
              </w:rPr>
              <w:t>charging</w:t>
            </w:r>
            <w:proofErr w:type="spellEnd"/>
            <w:r>
              <w:rPr>
                <w:rFonts w:ascii="Inter" w:hAnsi="Inter"/>
                <w:color w:val="374151"/>
                <w:sz w:val="21"/>
                <w:szCs w:val="21"/>
              </w:rPr>
              <w:t xml:space="preserve"> time (30-80%, min)</w:t>
            </w:r>
          </w:p>
        </w:tc>
        <w:tc>
          <w:tcPr>
            <w:tcW w:w="437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083F5D48" w14:textId="77777777" w:rsidR="00F57938" w:rsidRPr="00F57938" w:rsidRDefault="00F57938" w:rsidP="00F57938">
            <w:pPr>
              <w:pStyle w:val="stylesparagraphcxmir"/>
              <w:spacing w:before="0" w:beforeAutospacing="0" w:after="0" w:afterAutospacing="0"/>
              <w:rPr>
                <w:rFonts w:ascii="Inter" w:hAnsi="Inter"/>
                <w:color w:val="374151"/>
                <w:sz w:val="21"/>
                <w:szCs w:val="21"/>
                <w:lang w:val="en-US"/>
              </w:rPr>
            </w:pPr>
            <w:r w:rsidRPr="00F57938">
              <w:rPr>
                <w:rFonts w:ascii="Inter" w:hAnsi="Inter"/>
                <w:color w:val="374151"/>
                <w:sz w:val="21"/>
                <w:szCs w:val="21"/>
                <w:lang w:val="en-US"/>
              </w:rPr>
              <w:t>28 (Active and Boost)</w:t>
            </w:r>
            <w:r w:rsidRPr="00F57938">
              <w:rPr>
                <w:rFonts w:ascii="Inter" w:hAnsi="Inter"/>
                <w:color w:val="374151"/>
                <w:sz w:val="21"/>
                <w:szCs w:val="21"/>
                <w:lang w:val="en-US"/>
              </w:rPr>
              <w:br/>
              <w:t>​29 (Comfort and Design)</w:t>
            </w:r>
          </w:p>
        </w:tc>
      </w:tr>
      <w:tr w:rsidR="00F57938" w14:paraId="502A58BB" w14:textId="77777777" w:rsidTr="00F57938">
        <w:tc>
          <w:tcPr>
            <w:tcW w:w="482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16ACAF1C" w14:textId="77777777" w:rsidR="00F57938" w:rsidRDefault="00F57938" w:rsidP="00F57938">
            <w:pPr>
              <w:pStyle w:val="stylesparagraphcxmir"/>
              <w:spacing w:before="0" w:beforeAutospacing="0" w:after="0" w:afterAutospacing="0"/>
              <w:rPr>
                <w:rFonts w:ascii="Inter" w:hAnsi="Inter"/>
                <w:color w:val="374151"/>
                <w:sz w:val="21"/>
                <w:szCs w:val="21"/>
              </w:rPr>
            </w:pPr>
            <w:proofErr w:type="spellStart"/>
            <w:r>
              <w:rPr>
                <w:rFonts w:ascii="Inter" w:hAnsi="Inter"/>
                <w:color w:val="374151"/>
                <w:sz w:val="21"/>
                <w:szCs w:val="21"/>
              </w:rPr>
              <w:t>Heat</w:t>
            </w:r>
            <w:proofErr w:type="spellEnd"/>
            <w:r>
              <w:rPr>
                <w:rFonts w:ascii="Inter" w:hAnsi="Inter"/>
                <w:color w:val="374151"/>
                <w:sz w:val="21"/>
                <w:szCs w:val="21"/>
              </w:rPr>
              <w:t xml:space="preserve"> </w:t>
            </w:r>
            <w:proofErr w:type="spellStart"/>
            <w:r>
              <w:rPr>
                <w:rFonts w:ascii="Inter" w:hAnsi="Inter"/>
                <w:color w:val="374151"/>
                <w:sz w:val="21"/>
                <w:szCs w:val="21"/>
              </w:rPr>
              <w:t>Pump</w:t>
            </w:r>
            <w:proofErr w:type="spellEnd"/>
          </w:p>
        </w:tc>
        <w:tc>
          <w:tcPr>
            <w:tcW w:w="437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79C686B2" w14:textId="77777777" w:rsidR="00F57938" w:rsidRDefault="00F57938" w:rsidP="00F57938">
            <w:pPr>
              <w:pStyle w:val="stylesparagraphcxmir"/>
              <w:spacing w:before="0" w:beforeAutospacing="0" w:after="0" w:afterAutospacing="0"/>
              <w:rPr>
                <w:rFonts w:ascii="Inter" w:hAnsi="Inter"/>
                <w:color w:val="374151"/>
                <w:sz w:val="21"/>
                <w:szCs w:val="21"/>
              </w:rPr>
            </w:pPr>
            <w:r>
              <w:rPr>
                <w:rFonts w:ascii="Inter" w:hAnsi="Inter"/>
                <w:color w:val="374151"/>
                <w:sz w:val="21"/>
                <w:szCs w:val="21"/>
              </w:rPr>
              <w:t>Standard</w:t>
            </w:r>
          </w:p>
        </w:tc>
      </w:tr>
      <w:tr w:rsidR="00F57938" w14:paraId="526322FE" w14:textId="77777777" w:rsidTr="00F57938">
        <w:tc>
          <w:tcPr>
            <w:tcW w:w="482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039ADC1F" w14:textId="77777777" w:rsidR="00F57938" w:rsidRDefault="00F57938" w:rsidP="00F57938">
            <w:pPr>
              <w:pStyle w:val="stylesparagraphcxmir"/>
              <w:spacing w:before="0" w:beforeAutospacing="0" w:after="0" w:afterAutospacing="0"/>
              <w:rPr>
                <w:rFonts w:ascii="Inter" w:hAnsi="Inter"/>
                <w:color w:val="374151"/>
                <w:sz w:val="21"/>
                <w:szCs w:val="21"/>
              </w:rPr>
            </w:pPr>
            <w:r>
              <w:rPr>
                <w:rFonts w:ascii="Inter" w:hAnsi="Inter"/>
                <w:color w:val="374151"/>
                <w:sz w:val="21"/>
                <w:szCs w:val="21"/>
              </w:rPr>
              <w:t xml:space="preserve">V2L </w:t>
            </w:r>
            <w:proofErr w:type="spellStart"/>
            <w:r>
              <w:rPr>
                <w:rFonts w:ascii="Inter" w:hAnsi="Inter"/>
                <w:color w:val="374151"/>
                <w:sz w:val="21"/>
                <w:szCs w:val="21"/>
              </w:rPr>
              <w:t>function</w:t>
            </w:r>
            <w:proofErr w:type="spellEnd"/>
          </w:p>
        </w:tc>
        <w:tc>
          <w:tcPr>
            <w:tcW w:w="4378" w:type="dxa"/>
            <w:tcBorders>
              <w:top w:val="single" w:sz="6" w:space="0" w:color="D1D5DB"/>
              <w:left w:val="single" w:sz="6" w:space="0" w:color="D1D5DB"/>
              <w:bottom w:val="single" w:sz="6" w:space="0" w:color="D1D5DB"/>
              <w:right w:val="single" w:sz="6" w:space="0" w:color="D1D5DB"/>
            </w:tcBorders>
            <w:shd w:val="clear" w:color="auto" w:fill="FFFFFF"/>
            <w:tcMar>
              <w:top w:w="180" w:type="dxa"/>
              <w:left w:w="180" w:type="dxa"/>
              <w:bottom w:w="180" w:type="dxa"/>
              <w:right w:w="180" w:type="dxa"/>
            </w:tcMar>
            <w:vAlign w:val="center"/>
            <w:hideMark/>
          </w:tcPr>
          <w:p w14:paraId="66FB5119" w14:textId="77777777" w:rsidR="00F57938" w:rsidRDefault="00F57938" w:rsidP="00F57938">
            <w:pPr>
              <w:pStyle w:val="stylesparagraphcxmir"/>
              <w:spacing w:before="0" w:beforeAutospacing="0" w:after="0" w:afterAutospacing="0"/>
              <w:rPr>
                <w:rFonts w:ascii="Inter" w:hAnsi="Inter"/>
                <w:color w:val="374151"/>
                <w:sz w:val="21"/>
                <w:szCs w:val="21"/>
              </w:rPr>
            </w:pPr>
            <w:r>
              <w:rPr>
                <w:rFonts w:ascii="Inter" w:hAnsi="Inter"/>
                <w:color w:val="374151"/>
                <w:sz w:val="21"/>
                <w:szCs w:val="21"/>
              </w:rPr>
              <w:t>Standard</w:t>
            </w:r>
          </w:p>
        </w:tc>
      </w:tr>
    </w:tbl>
    <w:p w14:paraId="073F7AA6" w14:textId="77777777" w:rsidR="00F57938" w:rsidRDefault="00F57938" w:rsidP="00F57938">
      <w:pPr>
        <w:rPr>
          <w:lang w:val="en-US"/>
        </w:rPr>
      </w:pPr>
    </w:p>
    <w:p w14:paraId="29D50AA0" w14:textId="77777777" w:rsidR="00F57938" w:rsidRDefault="00F57938" w:rsidP="00F57938">
      <w:pPr>
        <w:rPr>
          <w:lang w:val="en-US"/>
        </w:rPr>
      </w:pPr>
    </w:p>
    <w:p w14:paraId="43D37A64" w14:textId="77777777" w:rsidR="00F57938" w:rsidRPr="001621F6" w:rsidRDefault="00F57938" w:rsidP="001621F6">
      <w:pPr>
        <w:pStyle w:val="Titre1"/>
        <w:rPr>
          <w:sz w:val="36"/>
          <w:szCs w:val="36"/>
          <w:u w:val="single"/>
          <w:lang w:val="en-US"/>
        </w:rPr>
      </w:pPr>
      <w:r w:rsidRPr="001621F6">
        <w:rPr>
          <w:u w:val="single"/>
          <w:lang w:val="en-US"/>
        </w:rPr>
        <w:t>Media gallery</w:t>
      </w:r>
    </w:p>
    <w:p w14:paraId="7F303E5B" w14:textId="5AE4D52B" w:rsidR="00F57938" w:rsidRPr="001621F6" w:rsidRDefault="00F57938" w:rsidP="001621F6">
      <w:pPr>
        <w:pStyle w:val="Titre2"/>
        <w:rPr>
          <w:rFonts w:ascii="Inter" w:hAnsi="Inter"/>
          <w:color w:val="374151"/>
          <w:lang w:val="en-US"/>
        </w:rPr>
      </w:pPr>
      <w:r w:rsidRPr="00F57938">
        <w:rPr>
          <w:lang w:val="en-US"/>
        </w:rPr>
        <w:t xml:space="preserve">BYD DOLPHIN - Atlantis </w:t>
      </w:r>
      <w:proofErr w:type="gramStart"/>
      <w:r w:rsidRPr="00F57938">
        <w:rPr>
          <w:lang w:val="en-US"/>
        </w:rPr>
        <w:t>Grey :</w:t>
      </w:r>
      <w:proofErr w:type="gramEnd"/>
      <w:r w:rsidR="001621F6">
        <w:rPr>
          <w:lang w:val="en-US"/>
        </w:rPr>
        <w:br/>
      </w:r>
      <w:hyperlink r:id="rId11" w:tgtFrame="_blank" w:history="1">
        <w:r w:rsidRPr="001621F6">
          <w:rPr>
            <w:rStyle w:val="Lienhypertexte"/>
            <w:rFonts w:ascii="Inter" w:hAnsi="Inter"/>
            <w:b w:val="0"/>
            <w:bCs/>
            <w:lang w:val="en-US"/>
          </w:rPr>
          <w:t>https://press.bydauto.be/media/album/21106</w:t>
        </w:r>
      </w:hyperlink>
    </w:p>
    <w:p w14:paraId="0890B825" w14:textId="77777777" w:rsidR="001621F6" w:rsidRDefault="001621F6" w:rsidP="001621F6">
      <w:pPr>
        <w:pStyle w:val="Titre2"/>
        <w:rPr>
          <w:lang w:val="en-US"/>
        </w:rPr>
      </w:pPr>
    </w:p>
    <w:p w14:paraId="2606F0CB" w14:textId="016B70CE" w:rsidR="00F57938" w:rsidRPr="00F57938" w:rsidRDefault="00F57938" w:rsidP="001621F6">
      <w:pPr>
        <w:pStyle w:val="Titre2"/>
        <w:rPr>
          <w:rFonts w:ascii="Inter" w:hAnsi="Inter"/>
          <w:color w:val="374151"/>
          <w:lang w:val="en-US"/>
        </w:rPr>
      </w:pPr>
      <w:r w:rsidRPr="00F57938">
        <w:rPr>
          <w:lang w:val="en-US"/>
        </w:rPr>
        <w:t xml:space="preserve">BYD DOLPHIN - Creamy </w:t>
      </w:r>
      <w:proofErr w:type="gramStart"/>
      <w:r w:rsidRPr="00F57938">
        <w:rPr>
          <w:lang w:val="en-US"/>
        </w:rPr>
        <w:t>White :</w:t>
      </w:r>
      <w:proofErr w:type="gramEnd"/>
      <w:r w:rsidR="001621F6">
        <w:rPr>
          <w:lang w:val="en-US"/>
        </w:rPr>
        <w:br/>
      </w:r>
      <w:hyperlink r:id="rId12" w:tgtFrame="_blank" w:history="1">
        <w:r w:rsidRPr="00F57938">
          <w:rPr>
            <w:rStyle w:val="Lienhypertexte"/>
            <w:rFonts w:ascii="Inter" w:hAnsi="Inter"/>
            <w:b w:val="0"/>
            <w:bCs/>
            <w:lang w:val="en-US"/>
          </w:rPr>
          <w:t>https://press.bydauto.be/media/album/21107</w:t>
        </w:r>
      </w:hyperlink>
    </w:p>
    <w:p w14:paraId="6DD52911" w14:textId="77777777" w:rsidR="001621F6" w:rsidRDefault="001621F6" w:rsidP="001621F6">
      <w:pPr>
        <w:pStyle w:val="Titre2"/>
        <w:rPr>
          <w:lang w:val="en-US"/>
        </w:rPr>
      </w:pPr>
    </w:p>
    <w:p w14:paraId="6EA52537" w14:textId="6C3EF0BB" w:rsidR="00F57938" w:rsidRPr="00F57938" w:rsidRDefault="00F57938" w:rsidP="001621F6">
      <w:pPr>
        <w:pStyle w:val="Titre2"/>
        <w:rPr>
          <w:rFonts w:ascii="Inter" w:hAnsi="Inter"/>
          <w:color w:val="374151"/>
          <w:lang w:val="en-US"/>
        </w:rPr>
      </w:pPr>
      <w:r w:rsidRPr="00F57938">
        <w:rPr>
          <w:lang w:val="en-US"/>
        </w:rPr>
        <w:t xml:space="preserve">BYD DOLPHIN - Interior and </w:t>
      </w:r>
      <w:proofErr w:type="gramStart"/>
      <w:r w:rsidRPr="00F57938">
        <w:rPr>
          <w:lang w:val="en-US"/>
        </w:rPr>
        <w:t>exterior :</w:t>
      </w:r>
      <w:proofErr w:type="gramEnd"/>
      <w:r w:rsidR="001621F6">
        <w:rPr>
          <w:lang w:val="en-US"/>
        </w:rPr>
        <w:br/>
      </w:r>
      <w:hyperlink r:id="rId13" w:tgtFrame="_blank" w:history="1">
        <w:r w:rsidRPr="00F57938">
          <w:rPr>
            <w:rStyle w:val="Lienhypertexte"/>
            <w:rFonts w:ascii="Inter" w:hAnsi="Inter"/>
            <w:b w:val="0"/>
            <w:bCs/>
            <w:lang w:val="en-US"/>
          </w:rPr>
          <w:t>https://press.bydauto.be/media/album/21869</w:t>
        </w:r>
      </w:hyperlink>
    </w:p>
    <w:p w14:paraId="5091ADFC" w14:textId="77777777" w:rsidR="00F57938" w:rsidRDefault="00151D53" w:rsidP="00F57938">
      <w:pPr>
        <w:spacing w:before="600" w:after="600"/>
        <w:rPr>
          <w:rFonts w:ascii="Times New Roman" w:hAnsi="Times New Roman"/>
        </w:rPr>
      </w:pPr>
      <w:r>
        <w:rPr>
          <w:noProof/>
        </w:rPr>
        <w:pict w14:anchorId="4E82AF30">
          <v:rect id="_x0000_i1025" alt="" style="width:453.6pt;height:.05pt;mso-width-percent:0;mso-height-percent:0;mso-width-percent:0;mso-height-percent:0" o:hralign="center" o:hrstd="t" o:hrnoshade="t" o:hr="t" fillcolor="#374151" stroked="f"/>
        </w:pict>
      </w:r>
    </w:p>
    <w:p w14:paraId="7FCC71E3" w14:textId="77777777" w:rsidR="00F57938" w:rsidRDefault="00F57938" w:rsidP="001621F6">
      <w:pPr>
        <w:pStyle w:val="Titre2"/>
      </w:pPr>
      <w:r>
        <w:rPr>
          <w:rStyle w:val="lev"/>
          <w:rFonts w:ascii="Inter" w:hAnsi="Inter"/>
          <w:b/>
          <w:bCs w:val="0"/>
          <w:color w:val="374151"/>
        </w:rPr>
        <w:t>ENQUIRIES</w:t>
      </w:r>
    </w:p>
    <w:p w14:paraId="613A0D65" w14:textId="77777777" w:rsidR="00F57938" w:rsidRDefault="00F57938" w:rsidP="00F57938">
      <w:pPr>
        <w:pStyle w:val="stylesparagraphcxmir"/>
        <w:shd w:val="clear" w:color="auto" w:fill="FFFFFF"/>
        <w:rPr>
          <w:rFonts w:ascii="Inter" w:hAnsi="Inter"/>
          <w:color w:val="374151"/>
        </w:rPr>
      </w:pPr>
      <w:proofErr w:type="spellStart"/>
      <w:r>
        <w:rPr>
          <w:rStyle w:val="Accentuation"/>
          <w:rFonts w:ascii="Inter" w:hAnsi="Inter"/>
          <w:color w:val="374151"/>
        </w:rPr>
        <w:t>Inchcape</w:t>
      </w:r>
      <w:proofErr w:type="spellEnd"/>
      <w:r>
        <w:rPr>
          <w:rStyle w:val="Accentuation"/>
          <w:rFonts w:ascii="Inter" w:hAnsi="Inter"/>
          <w:color w:val="374151"/>
        </w:rPr>
        <w:t xml:space="preserve"> </w:t>
      </w:r>
      <w:proofErr w:type="spellStart"/>
      <w:r>
        <w:rPr>
          <w:rStyle w:val="Accentuation"/>
          <w:rFonts w:ascii="Inter" w:hAnsi="Inter"/>
          <w:color w:val="374151"/>
        </w:rPr>
        <w:t>plc</w:t>
      </w:r>
      <w:proofErr w:type="spellEnd"/>
      <w:r>
        <w:rPr>
          <w:rStyle w:val="Accentuation"/>
          <w:rFonts w:ascii="Inter" w:hAnsi="Inter"/>
          <w:color w:val="374151"/>
        </w:rPr>
        <w:t xml:space="preserve"> </w:t>
      </w:r>
      <w:proofErr w:type="spellStart"/>
      <w:r>
        <w:rPr>
          <w:rStyle w:val="Accentuation"/>
          <w:rFonts w:ascii="Inter" w:hAnsi="Inter"/>
          <w:color w:val="374151"/>
        </w:rPr>
        <w:t>BeLux</w:t>
      </w:r>
      <w:proofErr w:type="spellEnd"/>
    </w:p>
    <w:p w14:paraId="0B20C651" w14:textId="2ECE5559" w:rsidR="00F57938" w:rsidRDefault="00F57938" w:rsidP="00F57938">
      <w:pPr>
        <w:shd w:val="clear" w:color="auto" w:fill="FFFFFF"/>
        <w:rPr>
          <w:rFonts w:ascii="Inter" w:hAnsi="Inter"/>
          <w:color w:val="333333"/>
        </w:rPr>
      </w:pPr>
      <w:r>
        <w:rPr>
          <w:rFonts w:ascii="Inter" w:hAnsi="Inter"/>
          <w:color w:val="333333"/>
        </w:rPr>
        <w:fldChar w:fldCharType="begin"/>
      </w:r>
      <w:r>
        <w:rPr>
          <w:rFonts w:ascii="Inter" w:hAnsi="Inter"/>
          <w:color w:val="333333"/>
        </w:rPr>
        <w:instrText xml:space="preserve"> INCLUDEPICTURE "https://cdn.uc.assets.prezly.com/930033eb-63e5-4029-ab88-6c4fef5de2bf/-/crop/1717x1717/551,0/-/preview/-/scale_crop/128x128/center/-/format/auto/" \* MERGEFORMATINET </w:instrText>
      </w:r>
      <w:r>
        <w:rPr>
          <w:rFonts w:ascii="Inter" w:hAnsi="Inter"/>
          <w:color w:val="333333"/>
        </w:rPr>
        <w:fldChar w:fldCharType="separate"/>
      </w:r>
      <w:r>
        <w:rPr>
          <w:rFonts w:ascii="Inter" w:hAnsi="Inter"/>
          <w:noProof/>
          <w:color w:val="333333"/>
        </w:rPr>
        <w:drawing>
          <wp:inline distT="0" distB="0" distL="0" distR="0" wp14:anchorId="068792BE" wp14:editId="02AFD6C1">
            <wp:extent cx="1629410" cy="1629410"/>
            <wp:effectExtent l="0" t="0" r="0" b="0"/>
            <wp:docPr id="1828833798" name="Image 1" descr="Muriel GIL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riel GILBE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9410" cy="1629410"/>
                    </a:xfrm>
                    <a:prstGeom prst="rect">
                      <a:avLst/>
                    </a:prstGeom>
                    <a:noFill/>
                    <a:ln>
                      <a:noFill/>
                    </a:ln>
                  </pic:spPr>
                </pic:pic>
              </a:graphicData>
            </a:graphic>
          </wp:inline>
        </w:drawing>
      </w:r>
      <w:r>
        <w:rPr>
          <w:rFonts w:ascii="Inter" w:hAnsi="Inter"/>
          <w:color w:val="333333"/>
        </w:rPr>
        <w:fldChar w:fldCharType="end"/>
      </w:r>
    </w:p>
    <w:p w14:paraId="0364D71D" w14:textId="77777777" w:rsidR="00F57938" w:rsidRPr="00F57938" w:rsidRDefault="00F57938" w:rsidP="00F57938">
      <w:pPr>
        <w:pStyle w:val="Titre3"/>
        <w:shd w:val="clear" w:color="auto" w:fill="FFFFFF"/>
        <w:spacing w:before="0" w:after="60" w:line="420" w:lineRule="atLeast"/>
        <w:rPr>
          <w:rFonts w:ascii="Inter" w:hAnsi="Inter"/>
          <w:color w:val="374151"/>
          <w:lang w:val="en-US"/>
        </w:rPr>
      </w:pPr>
      <w:r w:rsidRPr="00F57938">
        <w:rPr>
          <w:rFonts w:ascii="Inter" w:hAnsi="Inter"/>
          <w:color w:val="374151"/>
          <w:lang w:val="en-US"/>
        </w:rPr>
        <w:t>Muriel GILBERT</w:t>
      </w:r>
    </w:p>
    <w:p w14:paraId="4E9D242A" w14:textId="77777777" w:rsidR="00F57938" w:rsidRPr="00F57938" w:rsidRDefault="00F57938" w:rsidP="00F57938">
      <w:pPr>
        <w:shd w:val="clear" w:color="auto" w:fill="FFFFFF"/>
        <w:rPr>
          <w:rFonts w:ascii="Inter" w:hAnsi="Inter"/>
          <w:color w:val="9CA3AF"/>
          <w:lang w:val="en-US"/>
        </w:rPr>
      </w:pPr>
      <w:r w:rsidRPr="00F57938">
        <w:rPr>
          <w:rFonts w:ascii="Inter" w:hAnsi="Inter"/>
          <w:color w:val="9CA3AF"/>
          <w:lang w:val="en-US"/>
        </w:rPr>
        <w:t xml:space="preserve">Head of PR &amp; Events, BYD </w:t>
      </w:r>
      <w:proofErr w:type="spellStart"/>
      <w:r w:rsidRPr="00F57938">
        <w:rPr>
          <w:rFonts w:ascii="Inter" w:hAnsi="Inter"/>
          <w:color w:val="9CA3AF"/>
          <w:lang w:val="en-US"/>
        </w:rPr>
        <w:t>BeLux</w:t>
      </w:r>
      <w:proofErr w:type="spellEnd"/>
    </w:p>
    <w:p w14:paraId="7D8134AC" w14:textId="77777777" w:rsidR="00F57938" w:rsidRDefault="00000000" w:rsidP="00F57938">
      <w:pPr>
        <w:pStyle w:val="prezly-slate-social-field"/>
        <w:numPr>
          <w:ilvl w:val="0"/>
          <w:numId w:val="2"/>
        </w:numPr>
        <w:shd w:val="clear" w:color="auto" w:fill="FFFFFF"/>
        <w:spacing w:before="0" w:beforeAutospacing="0" w:after="0" w:afterAutospacing="0" w:line="330" w:lineRule="atLeast"/>
        <w:rPr>
          <w:rFonts w:ascii="Inter" w:hAnsi="Inter"/>
          <w:color w:val="333333"/>
          <w:sz w:val="20"/>
          <w:szCs w:val="20"/>
        </w:rPr>
      </w:pPr>
      <w:hyperlink r:id="rId15" w:tgtFrame="_blank" w:history="1">
        <w:r w:rsidR="00F57938">
          <w:rPr>
            <w:rStyle w:val="prezly-slate-social-fieldvalue"/>
            <w:rFonts w:ascii="Inter" w:eastAsiaTheme="majorEastAsia" w:hAnsi="Inter"/>
            <w:b/>
            <w:bCs/>
            <w:color w:val="0000FF"/>
            <w:sz w:val="20"/>
            <w:szCs w:val="20"/>
          </w:rPr>
          <w:t>muriel.gilbert@inchcape.be</w:t>
        </w:r>
      </w:hyperlink>
    </w:p>
    <w:p w14:paraId="0EC946CA" w14:textId="44ED8236" w:rsidR="00F57938" w:rsidRPr="001621F6" w:rsidRDefault="00000000" w:rsidP="001621F6">
      <w:pPr>
        <w:pStyle w:val="prezly-slate-social-field"/>
        <w:numPr>
          <w:ilvl w:val="0"/>
          <w:numId w:val="3"/>
        </w:numPr>
        <w:shd w:val="clear" w:color="auto" w:fill="FFFFFF"/>
        <w:spacing w:before="0" w:beforeAutospacing="0" w:after="0" w:afterAutospacing="0" w:line="330" w:lineRule="atLeast"/>
        <w:rPr>
          <w:rFonts w:ascii="Inter" w:hAnsi="Inter"/>
          <w:color w:val="333333"/>
          <w:sz w:val="20"/>
          <w:szCs w:val="20"/>
        </w:rPr>
      </w:pPr>
      <w:hyperlink r:id="rId16" w:tgtFrame="_blank" w:history="1">
        <w:r w:rsidR="00F57938">
          <w:rPr>
            <w:rStyle w:val="prezly-slate-social-fieldvalue"/>
            <w:rFonts w:ascii="Inter" w:eastAsiaTheme="majorEastAsia" w:hAnsi="Inter"/>
            <w:b/>
            <w:bCs/>
            <w:color w:val="0000FF"/>
            <w:sz w:val="20"/>
            <w:szCs w:val="20"/>
          </w:rPr>
          <w:t>bydauto.be</w:t>
        </w:r>
      </w:hyperlink>
    </w:p>
    <w:sectPr w:rsidR="00F57938" w:rsidRPr="00162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Inter">
    <w:panose1 w:val="020B0602030000000004"/>
    <w:charset w:val="00"/>
    <w:family w:val="swiss"/>
    <w:notTrueType/>
    <w:pitch w:val="variable"/>
    <w:sig w:usb0="E00002FF" w:usb1="1200A1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3114"/>
    <w:multiLevelType w:val="multilevel"/>
    <w:tmpl w:val="157C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C5149"/>
    <w:multiLevelType w:val="multilevel"/>
    <w:tmpl w:val="3F90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C01805"/>
    <w:multiLevelType w:val="multilevel"/>
    <w:tmpl w:val="3B34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8318369">
    <w:abstractNumId w:val="2"/>
  </w:num>
  <w:num w:numId="2" w16cid:durableId="1873348408">
    <w:abstractNumId w:val="0"/>
  </w:num>
  <w:num w:numId="3" w16cid:durableId="369766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38"/>
    <w:rsid w:val="00151D53"/>
    <w:rsid w:val="001621F6"/>
    <w:rsid w:val="00A3030F"/>
    <w:rsid w:val="00A77EAA"/>
    <w:rsid w:val="00B326F9"/>
    <w:rsid w:val="00C904BA"/>
    <w:rsid w:val="00CC4240"/>
    <w:rsid w:val="00D21CA1"/>
    <w:rsid w:val="00F44352"/>
    <w:rsid w:val="00F579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25333"/>
  <w15:chartTrackingRefBased/>
  <w15:docId w15:val="{E94CFB19-BFEC-4741-830D-17E6C583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938"/>
    <w:rPr>
      <w:rFonts w:ascii="Open Sans Semibold" w:hAnsi="Open Sans Semibold"/>
    </w:rPr>
  </w:style>
  <w:style w:type="paragraph" w:styleId="Titre1">
    <w:name w:val="heading 1"/>
    <w:basedOn w:val="Normal"/>
    <w:link w:val="Titre1Car"/>
    <w:uiPriority w:val="9"/>
    <w:qFormat/>
    <w:rsid w:val="00F57938"/>
    <w:pPr>
      <w:spacing w:before="100" w:beforeAutospacing="1" w:after="100" w:afterAutospacing="1"/>
      <w:outlineLvl w:val="0"/>
    </w:pPr>
    <w:rPr>
      <w:rFonts w:ascii="Open Sans Extrabold" w:eastAsia="Times New Roman" w:hAnsi="Open Sans Extrabold" w:cs="Times New Roman"/>
      <w:b/>
      <w:bCs/>
      <w:kern w:val="36"/>
      <w:sz w:val="48"/>
      <w:szCs w:val="48"/>
      <w:lang w:eastAsia="fr-FR"/>
      <w14:ligatures w14:val="none"/>
    </w:rPr>
  </w:style>
  <w:style w:type="paragraph" w:styleId="Titre2">
    <w:name w:val="heading 2"/>
    <w:basedOn w:val="Normal"/>
    <w:next w:val="Normal"/>
    <w:link w:val="Titre2Car"/>
    <w:uiPriority w:val="9"/>
    <w:unhideWhenUsed/>
    <w:qFormat/>
    <w:rsid w:val="00F57938"/>
    <w:pPr>
      <w:keepNext/>
      <w:keepLines/>
      <w:spacing w:before="40"/>
      <w:outlineLvl w:val="1"/>
    </w:pPr>
    <w:rPr>
      <w:rFonts w:ascii="Open Sans Extrabold" w:eastAsiaTheme="majorEastAsia" w:hAnsi="Open Sans Extrabold" w:cstheme="majorBidi"/>
      <w:b/>
      <w:sz w:val="28"/>
      <w:szCs w:val="26"/>
    </w:rPr>
  </w:style>
  <w:style w:type="paragraph" w:styleId="Titre3">
    <w:name w:val="heading 3"/>
    <w:basedOn w:val="Normal"/>
    <w:next w:val="Normal"/>
    <w:link w:val="Titre3Car"/>
    <w:uiPriority w:val="9"/>
    <w:semiHidden/>
    <w:unhideWhenUsed/>
    <w:qFormat/>
    <w:rsid w:val="00F57938"/>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7938"/>
    <w:rPr>
      <w:rFonts w:ascii="Open Sans Extrabold" w:eastAsia="Times New Roman" w:hAnsi="Open Sans Extrabold" w:cs="Times New Roman"/>
      <w:b/>
      <w:bCs/>
      <w:kern w:val="36"/>
      <w:sz w:val="48"/>
      <w:szCs w:val="48"/>
      <w:lang w:eastAsia="fr-FR"/>
      <w14:ligatures w14:val="none"/>
    </w:rPr>
  </w:style>
  <w:style w:type="paragraph" w:customStyle="1" w:styleId="subtitlesubtitlel15k0">
    <w:name w:val="subtitle_subtitle__l15k0"/>
    <w:basedOn w:val="Normal"/>
    <w:rsid w:val="00F57938"/>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storydateznbnv">
    <w:name w:val="story_date__znbnv"/>
    <w:basedOn w:val="Normal"/>
    <w:rsid w:val="00F57938"/>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Titre2Car">
    <w:name w:val="Titre 2 Car"/>
    <w:basedOn w:val="Policepardfaut"/>
    <w:link w:val="Titre2"/>
    <w:uiPriority w:val="9"/>
    <w:rsid w:val="00F57938"/>
    <w:rPr>
      <w:rFonts w:ascii="Open Sans Extrabold" w:eastAsiaTheme="majorEastAsia" w:hAnsi="Open Sans Extrabold" w:cstheme="majorBidi"/>
      <w:b/>
      <w:sz w:val="28"/>
      <w:szCs w:val="26"/>
    </w:rPr>
  </w:style>
  <w:style w:type="character" w:customStyle="1" w:styleId="Titre3Car">
    <w:name w:val="Titre 3 Car"/>
    <w:basedOn w:val="Policepardfaut"/>
    <w:link w:val="Titre3"/>
    <w:uiPriority w:val="9"/>
    <w:semiHidden/>
    <w:rsid w:val="00F57938"/>
    <w:rPr>
      <w:rFonts w:asciiTheme="majorHAnsi" w:eastAsiaTheme="majorEastAsia" w:hAnsiTheme="majorHAnsi" w:cstheme="majorBidi"/>
      <w:color w:val="1F3763" w:themeColor="accent1" w:themeShade="7F"/>
    </w:rPr>
  </w:style>
  <w:style w:type="character" w:styleId="Lienhypertexte">
    <w:name w:val="Hyperlink"/>
    <w:basedOn w:val="Policepardfaut"/>
    <w:uiPriority w:val="99"/>
    <w:semiHidden/>
    <w:unhideWhenUsed/>
    <w:rsid w:val="00F57938"/>
    <w:rPr>
      <w:color w:val="0000FF"/>
      <w:u w:val="single"/>
    </w:rPr>
  </w:style>
  <w:style w:type="paragraph" w:customStyle="1" w:styleId="styleslistitemrlnzj">
    <w:name w:val="styles_listitem__rlnzj"/>
    <w:basedOn w:val="Normal"/>
    <w:rsid w:val="00F57938"/>
    <w:pPr>
      <w:spacing w:before="100" w:beforeAutospacing="1" w:after="100" w:afterAutospacing="1"/>
    </w:pPr>
    <w:rPr>
      <w:rFonts w:ascii="Times New Roman" w:eastAsia="Times New Roman" w:hAnsi="Times New Roman" w:cs="Times New Roman"/>
      <w:kern w:val="0"/>
      <w:lang w:eastAsia="fr-FR"/>
      <w14:ligatures w14:val="none"/>
    </w:rPr>
  </w:style>
  <w:style w:type="paragraph" w:customStyle="1" w:styleId="stylesparagraphcxmir">
    <w:name w:val="styles_paragraph__cxmir"/>
    <w:basedOn w:val="Normal"/>
    <w:rsid w:val="00F57938"/>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ev">
    <w:name w:val="Strong"/>
    <w:basedOn w:val="Policepardfaut"/>
    <w:uiPriority w:val="22"/>
    <w:qFormat/>
    <w:rsid w:val="00F57938"/>
    <w:rPr>
      <w:b/>
      <w:bCs/>
    </w:rPr>
  </w:style>
  <w:style w:type="character" w:styleId="Accentuation">
    <w:name w:val="Emphasis"/>
    <w:basedOn w:val="Policepardfaut"/>
    <w:uiPriority w:val="20"/>
    <w:qFormat/>
    <w:rsid w:val="00F57938"/>
    <w:rPr>
      <w:i/>
      <w:iCs/>
    </w:rPr>
  </w:style>
  <w:style w:type="paragraph" w:customStyle="1" w:styleId="prezly-slate-social-field">
    <w:name w:val="prezly-slate-social-field"/>
    <w:basedOn w:val="Normal"/>
    <w:rsid w:val="00F57938"/>
    <w:pPr>
      <w:spacing w:before="100" w:beforeAutospacing="1" w:after="100" w:afterAutospacing="1"/>
    </w:pPr>
    <w:rPr>
      <w:rFonts w:ascii="Times New Roman" w:eastAsia="Times New Roman" w:hAnsi="Times New Roman" w:cs="Times New Roman"/>
      <w:kern w:val="0"/>
      <w:lang w:eastAsia="fr-FR"/>
      <w14:ligatures w14:val="none"/>
    </w:rPr>
  </w:style>
  <w:style w:type="character" w:customStyle="1" w:styleId="prezly-slate-social-fieldvalue">
    <w:name w:val="prezly-slate-social-field__value"/>
    <w:basedOn w:val="Policepardfaut"/>
    <w:rsid w:val="00F57938"/>
  </w:style>
  <w:style w:type="paragraph" w:styleId="Titre">
    <w:name w:val="Title"/>
    <w:basedOn w:val="Normal"/>
    <w:next w:val="Normal"/>
    <w:link w:val="TitreCar"/>
    <w:uiPriority w:val="10"/>
    <w:qFormat/>
    <w:rsid w:val="00F5793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57938"/>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57938"/>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F57938"/>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7511">
      <w:bodyDiv w:val="1"/>
      <w:marLeft w:val="0"/>
      <w:marRight w:val="0"/>
      <w:marTop w:val="0"/>
      <w:marBottom w:val="0"/>
      <w:divBdr>
        <w:top w:val="none" w:sz="0" w:space="0" w:color="auto"/>
        <w:left w:val="none" w:sz="0" w:space="0" w:color="auto"/>
        <w:bottom w:val="none" w:sz="0" w:space="0" w:color="auto"/>
        <w:right w:val="none" w:sz="0" w:space="0" w:color="auto"/>
      </w:divBdr>
      <w:divsChild>
        <w:div w:id="1126895525">
          <w:marLeft w:val="0"/>
          <w:marRight w:val="0"/>
          <w:marTop w:val="0"/>
          <w:marBottom w:val="0"/>
          <w:divBdr>
            <w:top w:val="none" w:sz="0" w:space="0" w:color="auto"/>
            <w:left w:val="none" w:sz="0" w:space="0" w:color="auto"/>
            <w:bottom w:val="none" w:sz="0" w:space="0" w:color="auto"/>
            <w:right w:val="none" w:sz="0" w:space="0" w:color="auto"/>
          </w:divBdr>
        </w:div>
        <w:div w:id="592665022">
          <w:marLeft w:val="0"/>
          <w:marRight w:val="0"/>
          <w:marTop w:val="600"/>
          <w:marBottom w:val="600"/>
          <w:divBdr>
            <w:top w:val="single" w:sz="6" w:space="0" w:color="ECECEC"/>
            <w:left w:val="single" w:sz="6" w:space="0" w:color="ECECEC"/>
            <w:bottom w:val="single" w:sz="6" w:space="0" w:color="ECECEC"/>
            <w:right w:val="single" w:sz="6" w:space="0" w:color="ECECEC"/>
          </w:divBdr>
          <w:divsChild>
            <w:div w:id="1307971643">
              <w:marLeft w:val="0"/>
              <w:marRight w:val="0"/>
              <w:marTop w:val="0"/>
              <w:marBottom w:val="0"/>
              <w:divBdr>
                <w:top w:val="none" w:sz="0" w:space="0" w:color="auto"/>
                <w:left w:val="none" w:sz="0" w:space="0" w:color="auto"/>
                <w:bottom w:val="none" w:sz="0" w:space="0" w:color="auto"/>
                <w:right w:val="none" w:sz="0" w:space="0" w:color="auto"/>
              </w:divBdr>
              <w:divsChild>
                <w:div w:id="2074888138">
                  <w:marLeft w:val="0"/>
                  <w:marRight w:val="0"/>
                  <w:marTop w:val="0"/>
                  <w:marBottom w:val="0"/>
                  <w:divBdr>
                    <w:top w:val="none" w:sz="0" w:space="0" w:color="auto"/>
                    <w:left w:val="none" w:sz="0" w:space="0" w:color="auto"/>
                    <w:bottom w:val="none" w:sz="0" w:space="0" w:color="auto"/>
                    <w:right w:val="none" w:sz="0" w:space="0" w:color="auto"/>
                  </w:divBdr>
                </w:div>
                <w:div w:id="1025793019">
                  <w:marLeft w:val="0"/>
                  <w:marRight w:val="0"/>
                  <w:marTop w:val="0"/>
                  <w:marBottom w:val="0"/>
                  <w:divBdr>
                    <w:top w:val="none" w:sz="0" w:space="0" w:color="auto"/>
                    <w:left w:val="none" w:sz="0" w:space="0" w:color="auto"/>
                    <w:bottom w:val="none" w:sz="0" w:space="0" w:color="auto"/>
                    <w:right w:val="none" w:sz="0" w:space="0" w:color="auto"/>
                  </w:divBdr>
                  <w:divsChild>
                    <w:div w:id="788352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207452">
      <w:bodyDiv w:val="1"/>
      <w:marLeft w:val="0"/>
      <w:marRight w:val="0"/>
      <w:marTop w:val="0"/>
      <w:marBottom w:val="0"/>
      <w:divBdr>
        <w:top w:val="none" w:sz="0" w:space="0" w:color="auto"/>
        <w:left w:val="none" w:sz="0" w:space="0" w:color="auto"/>
        <w:bottom w:val="none" w:sz="0" w:space="0" w:color="auto"/>
        <w:right w:val="none" w:sz="0" w:space="0" w:color="auto"/>
      </w:divBdr>
      <w:divsChild>
        <w:div w:id="60111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ress.bydauto.be/media/album/2186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dn.uc.assets.prezly.com/e202f3ca-80fa-493b-86ea-4aeda716087f/banner-13.jpg" TargetMode="External"/><Relationship Id="rId12" Type="http://schemas.openxmlformats.org/officeDocument/2006/relationships/hyperlink" Target="https://press.bydauto.be/media/album/211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ydauto.b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ress.bydauto.be/media/album/21106" TargetMode="External"/><Relationship Id="rId5" Type="http://schemas.openxmlformats.org/officeDocument/2006/relationships/hyperlink" Target="https://cdn.uc.assets.prezly.com/736fb2f2-f43c-4b2e-8c99-fbc667b39e75/-/crop/5000x1684/0,1203/-/preview/BYD%20Dolphin%20KV%2001.jpg" TargetMode="External"/><Relationship Id="rId15" Type="http://schemas.openxmlformats.org/officeDocument/2006/relationships/hyperlink" Target="mailto:muriel.gilbert@inchcape.be"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2005</Words>
  <Characters>11030</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SALINAS RENARD</dc:creator>
  <cp:keywords/>
  <dc:description/>
  <cp:lastModifiedBy>Sol SALINAS RENARD</cp:lastModifiedBy>
  <cp:revision>4</cp:revision>
  <dcterms:created xsi:type="dcterms:W3CDTF">2023-06-19T10:51:00Z</dcterms:created>
  <dcterms:modified xsi:type="dcterms:W3CDTF">2023-06-30T13:10:00Z</dcterms:modified>
</cp:coreProperties>
</file>